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CA" w:rsidRDefault="00FC2CCA" w:rsidP="00FC2CCA">
      <w:pPr>
        <w:jc w:val="center"/>
        <w:rPr>
          <w:b/>
          <w:color w:val="000000" w:themeColor="text1"/>
          <w:sz w:val="40"/>
          <w:szCs w:val="40"/>
        </w:rPr>
      </w:pPr>
    </w:p>
    <w:p w:rsidR="00FC2CCA" w:rsidRDefault="00FC2CCA" w:rsidP="00FC2CCA">
      <w:pPr>
        <w:jc w:val="center"/>
        <w:rPr>
          <w:b/>
          <w:color w:val="000000" w:themeColor="text1"/>
          <w:sz w:val="40"/>
          <w:szCs w:val="40"/>
        </w:rPr>
      </w:pPr>
    </w:p>
    <w:p w:rsidR="00F86DB0" w:rsidRPr="00BD7869" w:rsidRDefault="00F86DB0" w:rsidP="00F86DB0">
      <w:pPr>
        <w:shd w:val="clear" w:color="auto" w:fill="D9D9D9" w:themeFill="background1" w:themeFillShade="D9"/>
        <w:jc w:val="center"/>
        <w:rPr>
          <w:b/>
          <w:color w:val="1F4E79" w:themeColor="accent1" w:themeShade="80"/>
          <w:sz w:val="40"/>
          <w:szCs w:val="40"/>
        </w:rPr>
      </w:pPr>
      <w:r w:rsidRPr="00BD7869">
        <w:rPr>
          <w:b/>
          <w:color w:val="1F4E79" w:themeColor="accent1" w:themeShade="80"/>
          <w:sz w:val="40"/>
          <w:szCs w:val="40"/>
        </w:rPr>
        <w:t>GENETIC ADDENDUM</w:t>
      </w:r>
    </w:p>
    <w:p w:rsidR="00F86DB0" w:rsidRPr="00A11FBE" w:rsidRDefault="00F86DB0" w:rsidP="00F86DB0">
      <w:pPr>
        <w:spacing w:after="0" w:line="240" w:lineRule="auto"/>
        <w:jc w:val="center"/>
        <w:rPr>
          <w:b/>
          <w:color w:val="1F4E79" w:themeColor="accent1" w:themeShade="80"/>
          <w:sz w:val="32"/>
          <w:szCs w:val="32"/>
        </w:rPr>
      </w:pPr>
      <w:r w:rsidRPr="00A11FBE">
        <w:rPr>
          <w:b/>
          <w:color w:val="1F4E79" w:themeColor="accent1" w:themeShade="80"/>
          <w:sz w:val="32"/>
          <w:szCs w:val="32"/>
        </w:rPr>
        <w:t>Genetic Research and Long-Term Storage of Human Biological</w:t>
      </w:r>
    </w:p>
    <w:p w:rsidR="00F86DB0" w:rsidRPr="00A11FBE" w:rsidRDefault="00F86DB0" w:rsidP="00F86DB0">
      <w:pPr>
        <w:spacing w:after="0" w:line="240" w:lineRule="auto"/>
        <w:jc w:val="center"/>
        <w:rPr>
          <w:b/>
          <w:color w:val="1F4E79" w:themeColor="accent1" w:themeShade="80"/>
          <w:sz w:val="32"/>
          <w:szCs w:val="32"/>
        </w:rPr>
      </w:pPr>
      <w:r w:rsidRPr="00A11FBE">
        <w:rPr>
          <w:b/>
          <w:color w:val="1F4E79" w:themeColor="accent1" w:themeShade="80"/>
          <w:sz w:val="32"/>
          <w:szCs w:val="32"/>
        </w:rPr>
        <w:t>Specimens</w:t>
      </w:r>
    </w:p>
    <w:p w:rsidR="00F86DB0" w:rsidRDefault="00F86DB0" w:rsidP="00F86DB0">
      <w:pPr>
        <w:spacing w:after="0" w:line="240" w:lineRule="auto"/>
        <w:rPr>
          <w:b/>
          <w:color w:val="1F4E79" w:themeColor="accent1" w:themeShade="80"/>
          <w:sz w:val="36"/>
          <w:szCs w:val="36"/>
        </w:rPr>
      </w:pPr>
      <w:bookmarkStart w:id="0" w:name="_GoBack"/>
      <w:bookmarkEnd w:id="0"/>
    </w:p>
    <w:p w:rsidR="00114213" w:rsidRPr="00A11FBE" w:rsidRDefault="00114213" w:rsidP="00114213">
      <w:pPr>
        <w:shd w:val="clear" w:color="auto" w:fill="F2F2F2" w:themeFill="background1" w:themeFillShade="F2"/>
        <w:spacing w:after="0" w:line="240" w:lineRule="auto"/>
        <w:rPr>
          <w:b/>
          <w:color w:val="0070C0"/>
          <w:sz w:val="24"/>
          <w:szCs w:val="24"/>
        </w:rPr>
      </w:pPr>
      <w:r w:rsidRPr="00A11FBE">
        <w:rPr>
          <w:b/>
          <w:color w:val="0070C0"/>
          <w:sz w:val="24"/>
          <w:szCs w:val="24"/>
        </w:rPr>
        <w:t>USE OF THIS FORM</w:t>
      </w:r>
    </w:p>
    <w:p w:rsidR="00114213" w:rsidRDefault="00114213" w:rsidP="00F86DB0">
      <w:pPr>
        <w:spacing w:after="0" w:line="240" w:lineRule="auto"/>
        <w:rPr>
          <w:b/>
          <w:color w:val="0070C0"/>
          <w:sz w:val="28"/>
          <w:szCs w:val="28"/>
        </w:rPr>
      </w:pPr>
    </w:p>
    <w:p w:rsidR="00F86DB0" w:rsidRPr="00E573CF" w:rsidRDefault="00F86DB0" w:rsidP="00F86DB0">
      <w:pPr>
        <w:spacing w:after="0" w:line="240" w:lineRule="auto"/>
        <w:rPr>
          <w:b/>
          <w:color w:val="0070C0"/>
        </w:rPr>
      </w:pPr>
      <w:r w:rsidRPr="00E573CF">
        <w:t xml:space="preserve">This form is to </w:t>
      </w:r>
      <w:proofErr w:type="gramStart"/>
      <w:r w:rsidRPr="00E573CF">
        <w:t>be used</w:t>
      </w:r>
      <w:proofErr w:type="gramEnd"/>
      <w:r w:rsidRPr="00E573CF">
        <w:t xml:space="preserve"> for all research that consists of:</w:t>
      </w:r>
    </w:p>
    <w:p w:rsidR="00F86DB0" w:rsidRPr="00E573CF" w:rsidRDefault="00F86DB0" w:rsidP="00F86DB0">
      <w:pPr>
        <w:pStyle w:val="ListParagraph"/>
        <w:numPr>
          <w:ilvl w:val="0"/>
          <w:numId w:val="2"/>
        </w:numPr>
        <w:spacing w:after="0" w:line="240" w:lineRule="auto"/>
      </w:pPr>
      <w:r w:rsidRPr="00E573CF">
        <w:t>Any human biological materials, such as blood samples, tissue, etc., that will be used for genetic study,</w:t>
      </w:r>
    </w:p>
    <w:p w:rsidR="00F86DB0" w:rsidRPr="00E573CF" w:rsidRDefault="00F86DB0" w:rsidP="00F86DB0">
      <w:pPr>
        <w:pStyle w:val="ListParagraph"/>
        <w:spacing w:after="0" w:line="240" w:lineRule="auto"/>
        <w:rPr>
          <w:b/>
          <w:i/>
        </w:rPr>
      </w:pPr>
      <w:r w:rsidRPr="00E573CF">
        <w:rPr>
          <w:b/>
          <w:i/>
        </w:rPr>
        <w:t>OR</w:t>
      </w:r>
    </w:p>
    <w:p w:rsidR="00F86DB0" w:rsidRPr="00E573CF" w:rsidRDefault="00F86DB0" w:rsidP="00F86DB0">
      <w:pPr>
        <w:pStyle w:val="ListParagraph"/>
        <w:numPr>
          <w:ilvl w:val="0"/>
          <w:numId w:val="2"/>
        </w:numPr>
        <w:spacing w:after="0" w:line="240" w:lineRule="auto"/>
      </w:pPr>
      <w:r w:rsidRPr="00E573CF">
        <w:t>Storage of biological specimens for future uses, even if genetic study is not anticipated</w:t>
      </w:r>
    </w:p>
    <w:p w:rsidR="004F6BB3" w:rsidRPr="00E573CF" w:rsidRDefault="004F6BB3" w:rsidP="004F6BB3">
      <w:pPr>
        <w:spacing w:after="0" w:line="240" w:lineRule="auto"/>
      </w:pPr>
    </w:p>
    <w:p w:rsidR="004F6BB3" w:rsidRPr="00E573CF" w:rsidRDefault="004F6BB3" w:rsidP="004F6BB3">
      <w:pPr>
        <w:spacing w:after="0" w:line="240" w:lineRule="auto"/>
      </w:pPr>
      <w:r w:rsidRPr="00E573CF">
        <w:t>If both of the above uses are applicable, you must complete one addendum for the main study and another addendum for any optional sub-studies.</w:t>
      </w:r>
    </w:p>
    <w:p w:rsidR="00F86DB0" w:rsidRDefault="00F86DB0" w:rsidP="00F86DB0">
      <w:pPr>
        <w:spacing w:after="0" w:line="240" w:lineRule="auto"/>
        <w:ind w:firstLine="720"/>
        <w:rPr>
          <w:b/>
          <w:color w:val="1F4E79" w:themeColor="accent1" w:themeShade="80"/>
          <w:sz w:val="24"/>
          <w:szCs w:val="24"/>
        </w:rPr>
      </w:pPr>
    </w:p>
    <w:p w:rsidR="00F86DB0" w:rsidRPr="00A11FBE" w:rsidRDefault="00114213" w:rsidP="00114213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iCs/>
          <w:color w:val="0070C0"/>
          <w:sz w:val="24"/>
          <w:szCs w:val="24"/>
        </w:rPr>
      </w:pPr>
      <w:r w:rsidRPr="00A11FBE">
        <w:rPr>
          <w:rFonts w:cstheme="minorHAnsi"/>
          <w:b/>
          <w:iCs/>
          <w:color w:val="0070C0"/>
          <w:sz w:val="24"/>
          <w:szCs w:val="24"/>
        </w:rPr>
        <w:t>TERMS</w:t>
      </w:r>
    </w:p>
    <w:p w:rsidR="00114213" w:rsidRPr="00114213" w:rsidRDefault="00114213" w:rsidP="00114213">
      <w:pPr>
        <w:spacing w:after="0" w:line="240" w:lineRule="auto"/>
        <w:jc w:val="both"/>
        <w:rPr>
          <w:rFonts w:cstheme="minorHAnsi"/>
          <w:b/>
          <w:iCs/>
          <w:color w:val="0070C0"/>
          <w:sz w:val="28"/>
          <w:szCs w:val="28"/>
        </w:rPr>
      </w:pPr>
    </w:p>
    <w:p w:rsidR="00F86DB0" w:rsidRPr="00E573CF" w:rsidRDefault="009670D3" w:rsidP="00114213">
      <w:pPr>
        <w:spacing w:after="0" w:line="240" w:lineRule="auto"/>
        <w:jc w:val="both"/>
        <w:rPr>
          <w:rFonts w:cstheme="minorHAnsi"/>
          <w:iCs/>
        </w:rPr>
      </w:pPr>
      <w:r w:rsidRPr="00E573CF">
        <w:rPr>
          <w:rFonts w:cstheme="minorHAnsi"/>
          <w:iCs/>
        </w:rPr>
        <w:t>Data: A</w:t>
      </w:r>
      <w:r w:rsidR="004F6BB3" w:rsidRPr="00E573CF">
        <w:rPr>
          <w:rFonts w:cstheme="minorHAnsi"/>
          <w:iCs/>
        </w:rPr>
        <w:t>ny test results that result from any genetic research</w:t>
      </w:r>
      <w:r w:rsidRPr="00E573CF">
        <w:rPr>
          <w:rFonts w:cstheme="minorHAnsi"/>
          <w:iCs/>
        </w:rPr>
        <w:t>.</w:t>
      </w:r>
    </w:p>
    <w:p w:rsidR="004F6BB3" w:rsidRPr="00E573CF" w:rsidRDefault="004F6BB3" w:rsidP="00F86DB0">
      <w:pPr>
        <w:jc w:val="both"/>
        <w:rPr>
          <w:rFonts w:cstheme="minorHAnsi"/>
          <w:iCs/>
        </w:rPr>
      </w:pPr>
      <w:r w:rsidRPr="00E573CF">
        <w:rPr>
          <w:rFonts w:cstheme="minorHAnsi"/>
          <w:iCs/>
        </w:rPr>
        <w:t>Specimen: Any human biological samples</w:t>
      </w:r>
      <w:r w:rsidR="009670D3" w:rsidRPr="00E573CF">
        <w:rPr>
          <w:rFonts w:cstheme="minorHAnsi"/>
          <w:iCs/>
        </w:rPr>
        <w:t>.</w:t>
      </w:r>
    </w:p>
    <w:p w:rsidR="00F86DB0" w:rsidRPr="00A11FBE" w:rsidRDefault="00114213" w:rsidP="00114213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iCs/>
          <w:color w:val="0070C0"/>
          <w:sz w:val="24"/>
          <w:szCs w:val="24"/>
        </w:rPr>
      </w:pPr>
      <w:r w:rsidRPr="00A11FBE">
        <w:rPr>
          <w:rFonts w:cstheme="minorHAnsi"/>
          <w:b/>
          <w:iCs/>
          <w:color w:val="0070C0"/>
          <w:sz w:val="24"/>
          <w:szCs w:val="24"/>
        </w:rPr>
        <w:t>CONSENT</w:t>
      </w:r>
    </w:p>
    <w:p w:rsidR="00114213" w:rsidRPr="00114213" w:rsidRDefault="00114213" w:rsidP="00114213">
      <w:pPr>
        <w:spacing w:after="0" w:line="240" w:lineRule="auto"/>
        <w:jc w:val="both"/>
        <w:rPr>
          <w:rFonts w:cstheme="minorHAnsi"/>
          <w:b/>
          <w:iCs/>
          <w:color w:val="0070C0"/>
          <w:sz w:val="28"/>
          <w:szCs w:val="28"/>
        </w:rPr>
      </w:pPr>
    </w:p>
    <w:p w:rsidR="00F86DB0" w:rsidRPr="00E573CF" w:rsidRDefault="00151B9E" w:rsidP="00114213">
      <w:pPr>
        <w:spacing w:after="0" w:line="240" w:lineRule="auto"/>
        <w:jc w:val="both"/>
        <w:rPr>
          <w:rFonts w:cstheme="minorHAnsi"/>
          <w:iCs/>
        </w:rPr>
      </w:pPr>
      <w:r w:rsidRPr="00E573CF">
        <w:rPr>
          <w:rFonts w:cstheme="minorHAnsi"/>
          <w:iCs/>
        </w:rPr>
        <w:t xml:space="preserve">Only persons deemed </w:t>
      </w:r>
      <w:r w:rsidRPr="00E573CF">
        <w:rPr>
          <w:rFonts w:cstheme="minorHAnsi"/>
          <w:i/>
          <w:iCs/>
        </w:rPr>
        <w:t>capable of giving informed consent</w:t>
      </w:r>
      <w:r w:rsidRPr="00E573CF">
        <w:rPr>
          <w:rFonts w:cstheme="minorHAnsi"/>
          <w:iCs/>
        </w:rPr>
        <w:t xml:space="preserve"> </w:t>
      </w:r>
      <w:proofErr w:type="gramStart"/>
      <w:r w:rsidRPr="00E573CF">
        <w:rPr>
          <w:rFonts w:cstheme="minorHAnsi"/>
          <w:iCs/>
        </w:rPr>
        <w:t>may be enrolled</w:t>
      </w:r>
      <w:proofErr w:type="gramEnd"/>
      <w:r w:rsidRPr="00E573CF">
        <w:rPr>
          <w:rFonts w:cstheme="minorHAnsi"/>
          <w:iCs/>
        </w:rPr>
        <w:t xml:space="preserve"> into optional </w:t>
      </w:r>
      <w:proofErr w:type="spellStart"/>
      <w:r w:rsidRPr="00E573CF">
        <w:rPr>
          <w:rFonts w:cstheme="minorHAnsi"/>
          <w:iCs/>
        </w:rPr>
        <w:t>biobanking</w:t>
      </w:r>
      <w:proofErr w:type="spellEnd"/>
      <w:r w:rsidRPr="00E573CF">
        <w:rPr>
          <w:rFonts w:cstheme="minorHAnsi"/>
          <w:iCs/>
        </w:rPr>
        <w:t xml:space="preserve"> </w:t>
      </w:r>
      <w:proofErr w:type="spellStart"/>
      <w:r w:rsidRPr="00E573CF">
        <w:rPr>
          <w:rFonts w:cstheme="minorHAnsi"/>
          <w:iCs/>
        </w:rPr>
        <w:t>substudies</w:t>
      </w:r>
      <w:proofErr w:type="spellEnd"/>
      <w:r w:rsidRPr="00E573CF">
        <w:rPr>
          <w:rFonts w:cstheme="minorHAnsi"/>
          <w:iCs/>
        </w:rPr>
        <w:t>.</w:t>
      </w:r>
    </w:p>
    <w:p w:rsidR="00477A85" w:rsidRDefault="00477A85" w:rsidP="00477A85">
      <w:pPr>
        <w:rPr>
          <w:rFonts w:ascii="Arial" w:hAnsi="Arial" w:cs="Arial"/>
        </w:rPr>
      </w:pPr>
    </w:p>
    <w:p w:rsidR="00725FE1" w:rsidRDefault="00725FE1" w:rsidP="00477A85">
      <w:pPr>
        <w:rPr>
          <w:rFonts w:ascii="Arial" w:hAnsi="Arial" w:cs="Arial"/>
        </w:rPr>
      </w:pPr>
    </w:p>
    <w:p w:rsidR="00725FE1" w:rsidRDefault="00725FE1" w:rsidP="00477A85">
      <w:pPr>
        <w:rPr>
          <w:rFonts w:ascii="Arial" w:hAnsi="Arial" w:cs="Arial"/>
        </w:rPr>
      </w:pPr>
    </w:p>
    <w:p w:rsidR="00725FE1" w:rsidRDefault="00725FE1" w:rsidP="00477A85">
      <w:pPr>
        <w:rPr>
          <w:rFonts w:ascii="Arial" w:hAnsi="Arial" w:cs="Arial"/>
        </w:rPr>
      </w:pPr>
    </w:p>
    <w:p w:rsidR="00725FE1" w:rsidRDefault="00725FE1" w:rsidP="00477A85">
      <w:pPr>
        <w:rPr>
          <w:rFonts w:ascii="Arial" w:hAnsi="Arial" w:cs="Arial"/>
        </w:rPr>
      </w:pPr>
    </w:p>
    <w:p w:rsidR="00725FE1" w:rsidRDefault="00725FE1" w:rsidP="00477A85">
      <w:pPr>
        <w:rPr>
          <w:rFonts w:ascii="Arial" w:hAnsi="Arial" w:cs="Arial"/>
        </w:rPr>
      </w:pPr>
    </w:p>
    <w:p w:rsidR="00725FE1" w:rsidRDefault="00725FE1" w:rsidP="00477A85">
      <w:pPr>
        <w:rPr>
          <w:rFonts w:ascii="Arial" w:hAnsi="Arial" w:cs="Arial"/>
        </w:rPr>
      </w:pPr>
    </w:p>
    <w:p w:rsidR="00725FE1" w:rsidRDefault="00725FE1" w:rsidP="00477A85">
      <w:pPr>
        <w:rPr>
          <w:rFonts w:ascii="Arial" w:hAnsi="Arial" w:cs="Arial"/>
        </w:rPr>
      </w:pPr>
    </w:p>
    <w:p w:rsidR="00725FE1" w:rsidRDefault="00725FE1" w:rsidP="00477A85">
      <w:pPr>
        <w:rPr>
          <w:rFonts w:ascii="Arial" w:hAnsi="Arial" w:cs="Arial"/>
        </w:rPr>
      </w:pPr>
    </w:p>
    <w:p w:rsidR="00725FE1" w:rsidRDefault="00725FE1" w:rsidP="00477A85">
      <w:pPr>
        <w:rPr>
          <w:rFonts w:ascii="Arial" w:hAnsi="Arial" w:cs="Arial"/>
        </w:rPr>
      </w:pPr>
    </w:p>
    <w:p w:rsidR="00725FE1" w:rsidRDefault="00725FE1" w:rsidP="00477A85">
      <w:pPr>
        <w:rPr>
          <w:rFonts w:ascii="Arial" w:hAnsi="Arial" w:cs="Arial"/>
        </w:rPr>
      </w:pPr>
    </w:p>
    <w:p w:rsidR="009208FE" w:rsidRDefault="009208FE" w:rsidP="00477A85">
      <w:pPr>
        <w:rPr>
          <w:rFonts w:ascii="Arial" w:hAnsi="Arial" w:cs="Arial"/>
        </w:rPr>
      </w:pPr>
    </w:p>
    <w:p w:rsidR="00E573CF" w:rsidRDefault="00E573CF" w:rsidP="00477A85">
      <w:pPr>
        <w:rPr>
          <w:rFonts w:ascii="Arial" w:hAnsi="Arial" w:cs="Arial"/>
        </w:rPr>
      </w:pPr>
    </w:p>
    <w:p w:rsidR="00216A98" w:rsidRDefault="00216A98" w:rsidP="00477A85">
      <w:pPr>
        <w:rPr>
          <w:rFonts w:ascii="Arial" w:hAnsi="Arial" w:cs="Arial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77"/>
        <w:gridCol w:w="5413"/>
      </w:tblGrid>
      <w:tr w:rsidR="007566CE" w:rsidTr="009E6FD9">
        <w:tc>
          <w:tcPr>
            <w:tcW w:w="53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FFFFFF"/>
            </w:tcBorders>
          </w:tcPr>
          <w:p w:rsidR="007566CE" w:rsidRPr="006A42E1" w:rsidRDefault="007566CE" w:rsidP="007566CE">
            <w:pPr>
              <w:contextualSpacing/>
            </w:pPr>
            <w:r w:rsidRPr="006A42E1">
              <w:rPr>
                <w:b/>
                <w:color w:val="0070C0"/>
              </w:rPr>
              <w:t xml:space="preserve">REB NUMBER: </w:t>
            </w:r>
            <w:sdt>
              <w:sdtPr>
                <w:id w:val="190502504"/>
                <w:placeholder>
                  <w:docPart w:val="726ECBBF075746E1A7082EDCFAF96D69"/>
                </w:placeholder>
                <w:showingPlcHdr/>
                <w:text/>
              </w:sdtPr>
              <w:sdtEndPr/>
              <w:sdtContent>
                <w:r w:rsidRPr="006A42E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566CE" w:rsidRPr="006A42E1" w:rsidRDefault="007566CE" w:rsidP="007566CE">
            <w:pPr>
              <w:contextualSpacing/>
            </w:pPr>
          </w:p>
          <w:p w:rsidR="007566CE" w:rsidRPr="006A42E1" w:rsidRDefault="007566CE" w:rsidP="007566CE">
            <w:pPr>
              <w:contextualSpacing/>
              <w:rPr>
                <w:b/>
                <w:color w:val="0070C0"/>
              </w:rPr>
            </w:pPr>
            <w:r w:rsidRPr="006A42E1">
              <w:rPr>
                <w:b/>
                <w:color w:val="0070C0"/>
              </w:rPr>
              <w:t xml:space="preserve">PROTOCOL TITLE: </w:t>
            </w:r>
            <w:sdt>
              <w:sdtPr>
                <w:id w:val="-1736386698"/>
                <w:placeholder>
                  <w:docPart w:val="41E84D120AB14A12A3026424C95FE785"/>
                </w:placeholder>
                <w:showingPlcHdr/>
                <w:text/>
              </w:sdtPr>
              <w:sdtEndPr/>
              <w:sdtContent>
                <w:r w:rsidRPr="006A42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13" w:type="dxa"/>
            <w:tcBorders>
              <w:top w:val="single" w:sz="8" w:space="0" w:color="808080" w:themeColor="background1" w:themeShade="80"/>
              <w:left w:val="single" w:sz="8" w:space="0" w:color="FFFFFF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66CE" w:rsidRPr="006A42E1" w:rsidRDefault="007566CE" w:rsidP="007566CE">
            <w:r w:rsidRPr="006A42E1">
              <w:rPr>
                <w:b/>
                <w:color w:val="0070C0"/>
              </w:rPr>
              <w:t xml:space="preserve">DATE: </w:t>
            </w:r>
            <w:sdt>
              <w:sdtPr>
                <w:id w:val="564615361"/>
                <w:placeholder>
                  <w:docPart w:val="892E993669A14D578448224C1E32B574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6A42E1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7566CE" w:rsidRPr="006A42E1" w:rsidRDefault="007566CE" w:rsidP="007566CE">
            <w:pPr>
              <w:contextualSpacing/>
              <w:rPr>
                <w:b/>
                <w:color w:val="0070C0"/>
              </w:rPr>
            </w:pPr>
          </w:p>
          <w:p w:rsidR="007566CE" w:rsidRPr="006A42E1" w:rsidRDefault="009E6FD9" w:rsidP="007566CE">
            <w:pPr>
              <w:contextualSpacing/>
              <w:rPr>
                <w:b/>
                <w:color w:val="0070C0"/>
              </w:rPr>
            </w:pPr>
            <w:r w:rsidRPr="006A42E1">
              <w:rPr>
                <w:b/>
                <w:color w:val="0070C0"/>
              </w:rPr>
              <w:t>PRINCIPAL INVESTIGATOR</w:t>
            </w:r>
            <w:r w:rsidR="007566CE" w:rsidRPr="006A42E1">
              <w:rPr>
                <w:b/>
                <w:color w:val="0070C0"/>
              </w:rPr>
              <w:t xml:space="preserve">: </w:t>
            </w:r>
            <w:sdt>
              <w:sdtPr>
                <w:id w:val="164523840"/>
                <w:placeholder>
                  <w:docPart w:val="60537B145A114DA5A00A202855E29390"/>
                </w:placeholder>
                <w:showingPlcHdr/>
                <w:text/>
              </w:sdtPr>
              <w:sdtEndPr/>
              <w:sdtContent>
                <w:r w:rsidR="007566CE" w:rsidRPr="006A42E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566CE" w:rsidRPr="006A42E1" w:rsidRDefault="007566CE" w:rsidP="007566CE">
            <w:pPr>
              <w:contextualSpacing/>
              <w:rPr>
                <w:b/>
                <w:color w:val="0070C0"/>
              </w:rPr>
            </w:pPr>
          </w:p>
          <w:p w:rsidR="007566CE" w:rsidRPr="006A42E1" w:rsidRDefault="007566CE" w:rsidP="007566CE">
            <w:pPr>
              <w:contextualSpacing/>
              <w:rPr>
                <w:b/>
                <w:color w:val="0070C0"/>
              </w:rPr>
            </w:pPr>
          </w:p>
          <w:p w:rsidR="007566CE" w:rsidRPr="006A42E1" w:rsidRDefault="007566CE" w:rsidP="007566CE">
            <w:pPr>
              <w:contextualSpacing/>
              <w:rPr>
                <w:b/>
                <w:color w:val="0070C0"/>
              </w:rPr>
            </w:pPr>
          </w:p>
        </w:tc>
      </w:tr>
    </w:tbl>
    <w:p w:rsidR="004D7360" w:rsidRDefault="004D7360" w:rsidP="004D7360">
      <w:pPr>
        <w:spacing w:after="0" w:line="240" w:lineRule="auto"/>
        <w:rPr>
          <w:rFonts w:cstheme="minorHAnsi"/>
          <w:color w:val="1F4E79" w:themeColor="accent1" w:themeShade="80"/>
          <w:sz w:val="24"/>
          <w:szCs w:val="24"/>
        </w:rPr>
      </w:pPr>
    </w:p>
    <w:p w:rsidR="00780DD7" w:rsidRPr="00114213" w:rsidRDefault="00780DD7" w:rsidP="00780DD7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114213">
        <w:rPr>
          <w:rFonts w:cstheme="minorHAnsi"/>
          <w:color w:val="0070C0"/>
          <w:sz w:val="24"/>
          <w:szCs w:val="24"/>
        </w:rPr>
        <w:t>P</w:t>
      </w:r>
      <w:r w:rsidR="00114213">
        <w:rPr>
          <w:rFonts w:cstheme="minorHAnsi"/>
          <w:color w:val="0070C0"/>
          <w:sz w:val="24"/>
          <w:szCs w:val="24"/>
        </w:rPr>
        <w:t xml:space="preserve">LEASE CHOOSE </w:t>
      </w:r>
      <w:r w:rsidR="00114213" w:rsidRPr="00114213">
        <w:rPr>
          <w:rFonts w:cstheme="minorHAnsi"/>
          <w:b/>
          <w:color w:val="0070C0"/>
          <w:sz w:val="24"/>
          <w:szCs w:val="24"/>
          <w:u w:val="single"/>
        </w:rPr>
        <w:t>ONE</w:t>
      </w:r>
      <w:r w:rsidR="00114213">
        <w:rPr>
          <w:rFonts w:cstheme="minorHAnsi"/>
          <w:color w:val="0070C0"/>
          <w:sz w:val="24"/>
          <w:szCs w:val="24"/>
        </w:rPr>
        <w:t xml:space="preserve"> OF THE FOLLOWING OPTIONS:</w:t>
      </w:r>
    </w:p>
    <w:p w:rsidR="00780DD7" w:rsidRPr="004D7360" w:rsidRDefault="00780DD7" w:rsidP="004D7360">
      <w:pPr>
        <w:spacing w:after="0" w:line="240" w:lineRule="auto"/>
        <w:rPr>
          <w:rFonts w:cstheme="minorHAnsi"/>
          <w:color w:val="1F4E79" w:themeColor="accent1" w:themeShade="80"/>
          <w:sz w:val="24"/>
          <w:szCs w:val="24"/>
        </w:rPr>
      </w:pPr>
    </w:p>
    <w:p w:rsidR="00694660" w:rsidRPr="00E573CF" w:rsidRDefault="00A11FBE" w:rsidP="00694660">
      <w:pPr>
        <w:spacing w:after="0" w:line="240" w:lineRule="auto"/>
        <w:ind w:left="357" w:hanging="357"/>
        <w:rPr>
          <w:rFonts w:cstheme="minorHAnsi"/>
        </w:rPr>
      </w:pPr>
      <w:sdt>
        <w:sdtPr>
          <w:rPr>
            <w:rFonts w:ascii="Arial" w:hAnsi="Arial" w:cs="Arial"/>
          </w:rPr>
          <w:id w:val="146169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660">
            <w:rPr>
              <w:rFonts w:ascii="MS Gothic" w:eastAsia="MS Gothic" w:hAnsi="MS Gothic" w:cs="Arial" w:hint="eastAsia"/>
            </w:rPr>
            <w:t>☐</w:t>
          </w:r>
        </w:sdtContent>
      </w:sdt>
      <w:r w:rsidR="00477A85" w:rsidRPr="004D7360">
        <w:rPr>
          <w:rFonts w:cstheme="minorHAnsi"/>
          <w:sz w:val="24"/>
          <w:szCs w:val="24"/>
        </w:rPr>
        <w:t xml:space="preserve"> </w:t>
      </w:r>
      <w:r w:rsidR="004D7360" w:rsidRPr="004D7360">
        <w:rPr>
          <w:rFonts w:cstheme="minorHAnsi"/>
          <w:sz w:val="24"/>
          <w:szCs w:val="24"/>
        </w:rPr>
        <w:t xml:space="preserve"> </w:t>
      </w:r>
      <w:r w:rsidR="00694660" w:rsidRPr="00E573CF">
        <w:rPr>
          <w:rFonts w:cstheme="minorHAnsi"/>
        </w:rPr>
        <w:t xml:space="preserve">Genetic analysis </w:t>
      </w:r>
      <w:proofErr w:type="gramStart"/>
      <w:r w:rsidR="00694660" w:rsidRPr="00E573CF">
        <w:rPr>
          <w:rFonts w:cstheme="minorHAnsi"/>
          <w:b/>
          <w:i/>
        </w:rPr>
        <w:t xml:space="preserve">IS </w:t>
      </w:r>
      <w:r w:rsidR="00694660" w:rsidRPr="00E573CF">
        <w:rPr>
          <w:rFonts w:cstheme="minorHAnsi"/>
        </w:rPr>
        <w:t>planned</w:t>
      </w:r>
      <w:proofErr w:type="gramEnd"/>
      <w:r w:rsidR="0060253A" w:rsidRPr="00E573CF">
        <w:rPr>
          <w:rFonts w:cstheme="minorHAnsi"/>
        </w:rPr>
        <w:t>.</w:t>
      </w:r>
    </w:p>
    <w:p w:rsidR="00477A85" w:rsidRPr="00E573CF" w:rsidRDefault="00694660" w:rsidP="00477A85">
      <w:pPr>
        <w:ind w:left="360" w:hanging="360"/>
        <w:rPr>
          <w:rFonts w:cstheme="minorHAnsi"/>
        </w:rPr>
      </w:pPr>
      <w:r w:rsidRPr="00E573CF">
        <w:rPr>
          <w:rFonts w:ascii="MS Gothic" w:eastAsia="MS Gothic" w:hAnsi="MS Gothic" w:cs="Arial" w:hint="eastAsia"/>
        </w:rPr>
        <w:t xml:space="preserve">   </w:t>
      </w:r>
      <w:r w:rsidRPr="00E573CF">
        <w:rPr>
          <w:rFonts w:cstheme="minorHAnsi"/>
        </w:rPr>
        <w:t>Please c</w:t>
      </w:r>
      <w:r w:rsidR="00477A85" w:rsidRPr="00E573CF">
        <w:rPr>
          <w:rFonts w:cstheme="minorHAnsi"/>
        </w:rPr>
        <w:t>o</w:t>
      </w:r>
      <w:r w:rsidRPr="00E573CF">
        <w:rPr>
          <w:rFonts w:cstheme="minorHAnsi"/>
        </w:rPr>
        <w:t xml:space="preserve">mplete Sections </w:t>
      </w:r>
      <w:r w:rsidR="008F1672" w:rsidRPr="00E573CF">
        <w:rPr>
          <w:rFonts w:cstheme="minorHAnsi"/>
          <w:b/>
        </w:rPr>
        <w:t xml:space="preserve">1, 2, 3 </w:t>
      </w:r>
      <w:r w:rsidRPr="00E573CF">
        <w:rPr>
          <w:rFonts w:cstheme="minorHAnsi"/>
          <w:b/>
          <w:shd w:val="clear" w:color="auto" w:fill="FFFFFF" w:themeFill="background1"/>
        </w:rPr>
        <w:t xml:space="preserve">and </w:t>
      </w:r>
      <w:r w:rsidR="008F1672" w:rsidRPr="00E573CF">
        <w:rPr>
          <w:rFonts w:cstheme="minorHAnsi"/>
          <w:b/>
          <w:shd w:val="clear" w:color="auto" w:fill="FFFFFF" w:themeFill="background1"/>
        </w:rPr>
        <w:t>4</w:t>
      </w:r>
      <w:r w:rsidR="00477A85" w:rsidRPr="00E573CF">
        <w:rPr>
          <w:rFonts w:cstheme="minorHAnsi"/>
          <w:shd w:val="clear" w:color="auto" w:fill="FFFFFF" w:themeFill="background1"/>
        </w:rPr>
        <w:t>.</w:t>
      </w:r>
    </w:p>
    <w:p w:rsidR="00694660" w:rsidRPr="00E573CF" w:rsidRDefault="00A11FBE" w:rsidP="00BC05E5">
      <w:pPr>
        <w:spacing w:after="0" w:line="240" w:lineRule="auto"/>
        <w:ind w:left="357" w:hanging="357"/>
        <w:rPr>
          <w:rFonts w:cstheme="minorHAnsi"/>
        </w:rPr>
      </w:pPr>
      <w:sdt>
        <w:sdtPr>
          <w:rPr>
            <w:rFonts w:cstheme="minorHAnsi"/>
            <w:sz w:val="24"/>
            <w:szCs w:val="24"/>
          </w:rPr>
          <w:id w:val="31776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66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94660">
        <w:rPr>
          <w:rFonts w:cstheme="minorHAnsi"/>
          <w:sz w:val="24"/>
          <w:szCs w:val="24"/>
        </w:rPr>
        <w:t xml:space="preserve">  </w:t>
      </w:r>
      <w:r w:rsidR="00694660" w:rsidRPr="00E573CF">
        <w:rPr>
          <w:rFonts w:cstheme="minorHAnsi"/>
        </w:rPr>
        <w:t>Anticipated use of acquired specimens</w:t>
      </w:r>
      <w:r w:rsidR="00BC05E5" w:rsidRPr="00E573CF">
        <w:rPr>
          <w:rFonts w:cstheme="minorHAnsi"/>
        </w:rPr>
        <w:t>,</w:t>
      </w:r>
      <w:r w:rsidR="00694660" w:rsidRPr="00E573CF">
        <w:rPr>
          <w:rFonts w:cstheme="minorHAnsi"/>
        </w:rPr>
        <w:t xml:space="preserve"> </w:t>
      </w:r>
      <w:proofErr w:type="gramStart"/>
      <w:r w:rsidR="00694660" w:rsidRPr="00E573CF">
        <w:rPr>
          <w:rFonts w:cstheme="minorHAnsi"/>
        </w:rPr>
        <w:t>collected either</w:t>
      </w:r>
      <w:proofErr w:type="gramEnd"/>
      <w:r w:rsidR="00694660" w:rsidRPr="00E573CF">
        <w:rPr>
          <w:rFonts w:cstheme="minorHAnsi"/>
        </w:rPr>
        <w:t xml:space="preserve"> in the current study, or within optional sub-studies, is </w:t>
      </w:r>
      <w:r w:rsidR="00694660" w:rsidRPr="00E573CF">
        <w:rPr>
          <w:rFonts w:cstheme="minorHAnsi"/>
          <w:b/>
        </w:rPr>
        <w:t>undetermined</w:t>
      </w:r>
      <w:r w:rsidR="00694660" w:rsidRPr="00E573CF">
        <w:rPr>
          <w:rFonts w:cstheme="minorHAnsi"/>
        </w:rPr>
        <w:t xml:space="preserve">. </w:t>
      </w:r>
    </w:p>
    <w:p w:rsidR="00BC05E5" w:rsidRPr="00E573CF" w:rsidRDefault="00BC05E5" w:rsidP="00BC05E5">
      <w:pPr>
        <w:spacing w:after="0" w:line="240" w:lineRule="auto"/>
        <w:ind w:left="357" w:hanging="357"/>
        <w:rPr>
          <w:rFonts w:cstheme="minorHAnsi"/>
        </w:rPr>
      </w:pPr>
      <w:r w:rsidRPr="00E573CF">
        <w:rPr>
          <w:rFonts w:cstheme="minorHAnsi"/>
        </w:rPr>
        <w:t xml:space="preserve">      Please complete Sections </w:t>
      </w:r>
      <w:r w:rsidR="008F1672" w:rsidRPr="00E573CF">
        <w:rPr>
          <w:rFonts w:cstheme="minorHAnsi"/>
          <w:b/>
        </w:rPr>
        <w:t xml:space="preserve">1, 2, 3 </w:t>
      </w:r>
      <w:r w:rsidRPr="00E573CF">
        <w:rPr>
          <w:rFonts w:cstheme="minorHAnsi"/>
          <w:b/>
          <w:shd w:val="clear" w:color="auto" w:fill="FFFFFF" w:themeFill="background1"/>
        </w:rPr>
        <w:t xml:space="preserve">and </w:t>
      </w:r>
      <w:r w:rsidR="008F1672" w:rsidRPr="00E573CF">
        <w:rPr>
          <w:rFonts w:cstheme="minorHAnsi"/>
          <w:b/>
          <w:shd w:val="clear" w:color="auto" w:fill="FFFFFF" w:themeFill="background1"/>
        </w:rPr>
        <w:t>5</w:t>
      </w:r>
      <w:r w:rsidRPr="00E573CF">
        <w:rPr>
          <w:rFonts w:cstheme="minorHAnsi"/>
          <w:shd w:val="clear" w:color="auto" w:fill="FFFFFF" w:themeFill="background1"/>
        </w:rPr>
        <w:t>.</w:t>
      </w:r>
    </w:p>
    <w:p w:rsidR="00207C82" w:rsidRDefault="00207C82" w:rsidP="00BC05E5">
      <w:pPr>
        <w:spacing w:after="0" w:line="240" w:lineRule="auto"/>
        <w:ind w:left="357" w:hanging="357"/>
        <w:rPr>
          <w:rFonts w:cstheme="minorHAnsi"/>
          <w:sz w:val="24"/>
          <w:szCs w:val="24"/>
        </w:rPr>
      </w:pPr>
    </w:p>
    <w:p w:rsidR="00207C82" w:rsidRPr="00114213" w:rsidRDefault="00207C82" w:rsidP="00114213">
      <w:pPr>
        <w:shd w:val="clear" w:color="auto" w:fill="F2F2F2" w:themeFill="background1" w:themeFillShade="F2"/>
        <w:spacing w:after="0" w:line="240" w:lineRule="auto"/>
        <w:ind w:left="357" w:hanging="357"/>
        <w:rPr>
          <w:rFonts w:cstheme="minorHAnsi"/>
          <w:b/>
          <w:color w:val="0070C0"/>
          <w:sz w:val="24"/>
          <w:szCs w:val="24"/>
        </w:rPr>
      </w:pPr>
      <w:r w:rsidRPr="00114213">
        <w:rPr>
          <w:rFonts w:cstheme="minorHAnsi"/>
          <w:b/>
          <w:color w:val="0070C0"/>
          <w:sz w:val="24"/>
          <w:szCs w:val="24"/>
        </w:rPr>
        <w:t>S</w:t>
      </w:r>
      <w:r w:rsidR="00114213">
        <w:rPr>
          <w:rFonts w:cstheme="minorHAnsi"/>
          <w:b/>
          <w:color w:val="0070C0"/>
          <w:sz w:val="24"/>
          <w:szCs w:val="24"/>
        </w:rPr>
        <w:t>ECTION ONE: PURPOSE AND INTENTIONS</w:t>
      </w:r>
    </w:p>
    <w:p w:rsidR="00207C82" w:rsidRDefault="00207C82" w:rsidP="00207C82">
      <w:pPr>
        <w:shd w:val="clear" w:color="auto" w:fill="FFFFFF" w:themeFill="background1"/>
        <w:spacing w:after="0" w:line="240" w:lineRule="auto"/>
        <w:ind w:left="357" w:hanging="357"/>
        <w:rPr>
          <w:rFonts w:cstheme="minorHAnsi"/>
          <w:b/>
          <w:color w:val="1F4E79" w:themeColor="accent1" w:themeShade="80"/>
          <w:sz w:val="28"/>
          <w:szCs w:val="28"/>
        </w:rPr>
      </w:pPr>
    </w:p>
    <w:p w:rsidR="00207C82" w:rsidRPr="00E573CF" w:rsidRDefault="00207C82" w:rsidP="00207C8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  <w:r w:rsidRPr="00E573CF">
        <w:rPr>
          <w:rFonts w:cstheme="minorHAnsi"/>
          <w:color w:val="000000" w:themeColor="text1"/>
        </w:rPr>
        <w:t xml:space="preserve">Who will maintain ownership rights of the specimens? </w:t>
      </w:r>
    </w:p>
    <w:p w:rsidR="00207C82" w:rsidRDefault="00A11FBE" w:rsidP="009737EE">
      <w:pPr>
        <w:shd w:val="clear" w:color="auto" w:fill="FFFFFF" w:themeFill="background1"/>
        <w:spacing w:after="0" w:line="240" w:lineRule="auto"/>
        <w:ind w:left="720"/>
      </w:pPr>
      <w:sdt>
        <w:sdtPr>
          <w:id w:val="-1931806569"/>
          <w:placeholder>
            <w:docPart w:val="B6722E9EC1A04908888D64F9E94ADA9A"/>
          </w:placeholder>
          <w:showingPlcHdr/>
          <w:text/>
        </w:sdtPr>
        <w:sdtEndPr/>
        <w:sdtContent>
          <w:r w:rsidR="009737EE" w:rsidRPr="00E573CF">
            <w:rPr>
              <w:rStyle w:val="PlaceholderText"/>
              <w:b/>
            </w:rPr>
            <w:t>Click here to enter text.</w:t>
          </w:r>
        </w:sdtContent>
      </w:sdt>
    </w:p>
    <w:p w:rsidR="006A42E1" w:rsidRPr="00E573CF" w:rsidRDefault="006A42E1" w:rsidP="009737EE">
      <w:pPr>
        <w:shd w:val="clear" w:color="auto" w:fill="FFFFFF" w:themeFill="background1"/>
        <w:spacing w:after="0" w:line="240" w:lineRule="auto"/>
        <w:ind w:left="720"/>
      </w:pPr>
    </w:p>
    <w:p w:rsidR="009737EE" w:rsidRPr="00E573CF" w:rsidRDefault="009737EE" w:rsidP="009737E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  <w:r w:rsidRPr="00E573CF">
        <w:rPr>
          <w:rFonts w:cstheme="minorHAnsi"/>
          <w:color w:val="000000" w:themeColor="text1"/>
        </w:rPr>
        <w:t>Who will have access to the specimens/data?</w:t>
      </w:r>
    </w:p>
    <w:p w:rsidR="009737EE" w:rsidRDefault="00A11FBE" w:rsidP="009737EE">
      <w:pPr>
        <w:pStyle w:val="ListParagraph"/>
        <w:shd w:val="clear" w:color="auto" w:fill="FFFFFF" w:themeFill="background1"/>
        <w:spacing w:after="0" w:line="240" w:lineRule="auto"/>
      </w:pPr>
      <w:sdt>
        <w:sdtPr>
          <w:id w:val="-523712790"/>
          <w:placeholder>
            <w:docPart w:val="D090C93D86E44A35AC96B2F5FB9049B2"/>
          </w:placeholder>
          <w:showingPlcHdr/>
          <w:text/>
        </w:sdtPr>
        <w:sdtEndPr/>
        <w:sdtContent>
          <w:r w:rsidR="009737EE" w:rsidRPr="00E573CF">
            <w:rPr>
              <w:rStyle w:val="PlaceholderText"/>
              <w:b/>
            </w:rPr>
            <w:t>Click here to enter text.</w:t>
          </w:r>
        </w:sdtContent>
      </w:sdt>
    </w:p>
    <w:p w:rsidR="006A42E1" w:rsidRPr="00E573CF" w:rsidRDefault="006A42E1" w:rsidP="009737EE">
      <w:pPr>
        <w:pStyle w:val="ListParagraph"/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</w:p>
    <w:p w:rsidR="00207C82" w:rsidRPr="00E573CF" w:rsidRDefault="00207C82" w:rsidP="00207C8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  <w:r w:rsidRPr="00E573CF">
        <w:rPr>
          <w:rFonts w:cstheme="minorHAnsi"/>
          <w:color w:val="000000" w:themeColor="text1"/>
        </w:rPr>
        <w:t xml:space="preserve">Explain the clinical relevance, rationale, and specific intentions of the proposed genetic analysis. </w:t>
      </w:r>
    </w:p>
    <w:p w:rsidR="00207C82" w:rsidRDefault="00A11FBE" w:rsidP="00207C82">
      <w:pPr>
        <w:pStyle w:val="ListParagraph"/>
        <w:shd w:val="clear" w:color="auto" w:fill="FFFFFF" w:themeFill="background1"/>
        <w:spacing w:after="0" w:line="240" w:lineRule="auto"/>
      </w:pPr>
      <w:sdt>
        <w:sdtPr>
          <w:id w:val="1934395765"/>
          <w:placeholder>
            <w:docPart w:val="1175974551F84662A88EC63476525BAA"/>
          </w:placeholder>
          <w:showingPlcHdr/>
          <w:text/>
        </w:sdtPr>
        <w:sdtEndPr/>
        <w:sdtContent>
          <w:r w:rsidR="009737EE" w:rsidRPr="00E573CF">
            <w:rPr>
              <w:rStyle w:val="PlaceholderText"/>
              <w:b/>
            </w:rPr>
            <w:t>Click here to enter text.</w:t>
          </w:r>
        </w:sdtContent>
      </w:sdt>
    </w:p>
    <w:p w:rsidR="006A42E1" w:rsidRPr="00E573CF" w:rsidRDefault="006A42E1" w:rsidP="00207C82">
      <w:pPr>
        <w:pStyle w:val="ListParagraph"/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</w:p>
    <w:p w:rsidR="00207C82" w:rsidRPr="00E573CF" w:rsidRDefault="00207C82" w:rsidP="00207C8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  <w:r w:rsidRPr="00E573CF">
        <w:rPr>
          <w:rFonts w:cstheme="minorHAnsi"/>
          <w:color w:val="000000" w:themeColor="text1"/>
        </w:rPr>
        <w:t xml:space="preserve">Specimens that </w:t>
      </w:r>
      <w:proofErr w:type="gramStart"/>
      <w:r w:rsidRPr="00E573CF">
        <w:rPr>
          <w:rFonts w:cstheme="minorHAnsi"/>
          <w:color w:val="000000" w:themeColor="text1"/>
        </w:rPr>
        <w:t>will be used</w:t>
      </w:r>
      <w:proofErr w:type="gramEnd"/>
      <w:r w:rsidRPr="00E573CF">
        <w:rPr>
          <w:rFonts w:cstheme="minorHAnsi"/>
          <w:color w:val="000000" w:themeColor="text1"/>
        </w:rPr>
        <w:t xml:space="preserve"> for future unspecified purposes, please describe the anticipated uses.</w:t>
      </w:r>
    </w:p>
    <w:p w:rsidR="00207C82" w:rsidRDefault="00A11FBE" w:rsidP="006A42E1">
      <w:pPr>
        <w:shd w:val="clear" w:color="auto" w:fill="FFFFFF" w:themeFill="background1"/>
        <w:spacing w:after="0" w:line="240" w:lineRule="auto"/>
        <w:ind w:left="1077" w:hanging="357"/>
      </w:pPr>
      <w:sdt>
        <w:sdtPr>
          <w:id w:val="-2038657000"/>
          <w:placeholder>
            <w:docPart w:val="8E431CE1447F474DBE3C27A4C9396C93"/>
          </w:placeholder>
          <w:showingPlcHdr/>
          <w:text/>
        </w:sdtPr>
        <w:sdtEndPr/>
        <w:sdtContent>
          <w:r w:rsidR="009737EE" w:rsidRPr="00E573CF">
            <w:rPr>
              <w:rStyle w:val="PlaceholderText"/>
              <w:b/>
            </w:rPr>
            <w:t>Click here to enter text.</w:t>
          </w:r>
        </w:sdtContent>
      </w:sdt>
    </w:p>
    <w:p w:rsidR="006A42E1" w:rsidRPr="00E573CF" w:rsidRDefault="006A42E1" w:rsidP="006A42E1">
      <w:pPr>
        <w:shd w:val="clear" w:color="auto" w:fill="FFFFFF" w:themeFill="background1"/>
        <w:spacing w:after="0" w:line="240" w:lineRule="auto"/>
        <w:ind w:left="1077" w:hanging="357"/>
      </w:pPr>
    </w:p>
    <w:p w:rsidR="006A42E1" w:rsidRPr="006A42E1" w:rsidRDefault="009737EE" w:rsidP="00DE451E">
      <w:pPr>
        <w:pStyle w:val="Level1"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E573CF">
        <w:rPr>
          <w:rFonts w:asciiTheme="minorHAnsi" w:hAnsiTheme="minorHAnsi" w:cstheme="minorHAnsi"/>
          <w:color w:val="000000" w:themeColor="text1"/>
          <w:sz w:val="22"/>
          <w:szCs w:val="22"/>
        </w:rPr>
        <w:t>Will data/specimens be used</w:t>
      </w:r>
      <w:proofErr w:type="gramEnd"/>
      <w:r w:rsidRPr="00E57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commercial purposes?</w:t>
      </w:r>
    </w:p>
    <w:p w:rsidR="00DE451E" w:rsidRPr="00E573CF" w:rsidRDefault="006A42E1" w:rsidP="006A42E1">
      <w:pPr>
        <w:pStyle w:val="Level1"/>
        <w:tabs>
          <w:tab w:val="left" w:pos="72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="00DE451E" w:rsidRPr="00E57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9737EE" w:rsidRPr="00E57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90510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51E" w:rsidRPr="00E5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E451E" w:rsidRPr="00E573CF">
        <w:rPr>
          <w:rFonts w:asciiTheme="minorHAnsi" w:hAnsiTheme="minorHAnsi" w:cstheme="minorHAnsi"/>
          <w:sz w:val="22"/>
          <w:szCs w:val="22"/>
        </w:rPr>
        <w:t xml:space="preserve">   Yes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6095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51E" w:rsidRPr="00E5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E451E" w:rsidRPr="00E573CF">
        <w:rPr>
          <w:rFonts w:asciiTheme="minorHAnsi" w:hAnsiTheme="minorHAnsi" w:cstheme="minorHAnsi"/>
          <w:sz w:val="22"/>
          <w:szCs w:val="22"/>
        </w:rPr>
        <w:t xml:space="preserve">   No</w:t>
      </w:r>
    </w:p>
    <w:p w:rsidR="009737EE" w:rsidRPr="00E573CF" w:rsidRDefault="00DE451E" w:rsidP="00DE451E">
      <w:pPr>
        <w:pStyle w:val="ListParagraph"/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  <w:r w:rsidRPr="00E573CF">
        <w:rPr>
          <w:rFonts w:cstheme="minorHAnsi"/>
          <w:color w:val="000000" w:themeColor="text1"/>
        </w:rPr>
        <w:t>If</w:t>
      </w:r>
      <w:r w:rsidRPr="00E573CF">
        <w:rPr>
          <w:rFonts w:cstheme="minorHAnsi"/>
          <w:b/>
          <w:color w:val="000000" w:themeColor="text1"/>
        </w:rPr>
        <w:t xml:space="preserve"> yes</w:t>
      </w:r>
      <w:r w:rsidR="009737EE" w:rsidRPr="00E573CF">
        <w:rPr>
          <w:rFonts w:cstheme="minorHAnsi"/>
          <w:color w:val="000000" w:themeColor="text1"/>
        </w:rPr>
        <w:t>, please explain.</w:t>
      </w:r>
    </w:p>
    <w:p w:rsidR="00207C82" w:rsidRPr="00E573CF" w:rsidRDefault="00A11FBE" w:rsidP="009737EE">
      <w:pPr>
        <w:shd w:val="clear" w:color="auto" w:fill="FFFFFF" w:themeFill="background1"/>
        <w:spacing w:after="0" w:line="240" w:lineRule="auto"/>
        <w:ind w:left="1077" w:hanging="357"/>
        <w:rPr>
          <w:rFonts w:cstheme="minorHAnsi"/>
          <w:b/>
          <w:color w:val="1F4E79" w:themeColor="accent1" w:themeShade="80"/>
        </w:rPr>
      </w:pPr>
      <w:sdt>
        <w:sdtPr>
          <w:id w:val="-2143113196"/>
          <w:placeholder>
            <w:docPart w:val="ED8B5F7C6C594DCEA4178874F9E89914"/>
          </w:placeholder>
          <w:showingPlcHdr/>
          <w:text/>
        </w:sdtPr>
        <w:sdtEndPr/>
        <w:sdtContent>
          <w:r w:rsidR="009737EE" w:rsidRPr="00E573CF">
            <w:rPr>
              <w:rStyle w:val="PlaceholderText"/>
              <w:b/>
            </w:rPr>
            <w:t>Click here to enter text.</w:t>
          </w:r>
        </w:sdtContent>
      </w:sdt>
    </w:p>
    <w:p w:rsidR="00207C82" w:rsidRDefault="00207C82" w:rsidP="009737EE">
      <w:pPr>
        <w:shd w:val="clear" w:color="auto" w:fill="FFFFFF" w:themeFill="background1"/>
        <w:spacing w:after="0" w:line="240" w:lineRule="auto"/>
        <w:rPr>
          <w:rFonts w:cstheme="minorHAnsi"/>
          <w:b/>
          <w:color w:val="1F4E79" w:themeColor="accent1" w:themeShade="80"/>
          <w:sz w:val="28"/>
          <w:szCs w:val="28"/>
        </w:rPr>
      </w:pPr>
    </w:p>
    <w:p w:rsidR="009737EE" w:rsidRPr="00114213" w:rsidRDefault="009737EE" w:rsidP="00114213">
      <w:pPr>
        <w:shd w:val="clear" w:color="auto" w:fill="F2F2F2" w:themeFill="background1" w:themeFillShade="F2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114213">
        <w:rPr>
          <w:rFonts w:cstheme="minorHAnsi"/>
          <w:b/>
          <w:color w:val="0070C0"/>
          <w:sz w:val="24"/>
          <w:szCs w:val="24"/>
        </w:rPr>
        <w:t>S</w:t>
      </w:r>
      <w:r w:rsidR="00114213">
        <w:rPr>
          <w:rFonts w:cstheme="minorHAnsi"/>
          <w:b/>
          <w:color w:val="0070C0"/>
          <w:sz w:val="24"/>
          <w:szCs w:val="24"/>
        </w:rPr>
        <w:t xml:space="preserve">ECTION </w:t>
      </w:r>
      <w:proofErr w:type="gramStart"/>
      <w:r w:rsidR="00114213">
        <w:rPr>
          <w:rFonts w:cstheme="minorHAnsi"/>
          <w:b/>
          <w:color w:val="0070C0"/>
          <w:sz w:val="24"/>
          <w:szCs w:val="24"/>
        </w:rPr>
        <w:t>TWO</w:t>
      </w:r>
      <w:proofErr w:type="gramEnd"/>
      <w:r w:rsidR="00114213">
        <w:rPr>
          <w:rFonts w:cstheme="minorHAnsi"/>
          <w:b/>
          <w:color w:val="0070C0"/>
          <w:sz w:val="24"/>
          <w:szCs w:val="24"/>
        </w:rPr>
        <w:t>: METHODS</w:t>
      </w:r>
    </w:p>
    <w:p w:rsidR="009737EE" w:rsidRDefault="009737EE" w:rsidP="009737EE">
      <w:pPr>
        <w:shd w:val="clear" w:color="auto" w:fill="FFFFFF" w:themeFill="background1"/>
        <w:spacing w:after="0" w:line="240" w:lineRule="auto"/>
        <w:rPr>
          <w:rFonts w:cstheme="minorHAnsi"/>
          <w:b/>
          <w:color w:val="1F4E79" w:themeColor="accent1" w:themeShade="80"/>
          <w:sz w:val="28"/>
          <w:szCs w:val="28"/>
        </w:rPr>
      </w:pPr>
    </w:p>
    <w:p w:rsidR="009737EE" w:rsidRPr="00E573CF" w:rsidRDefault="009737EE" w:rsidP="009737E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573CF">
        <w:rPr>
          <w:rFonts w:cstheme="minorHAnsi"/>
        </w:rPr>
        <w:t xml:space="preserve">Describe the nature of the human biological specimens that will be </w:t>
      </w:r>
    </w:p>
    <w:p w:rsidR="009737EE" w:rsidRPr="00E573CF" w:rsidRDefault="009737EE" w:rsidP="009737EE">
      <w:pPr>
        <w:spacing w:after="0" w:line="240" w:lineRule="auto"/>
        <w:ind w:left="238"/>
        <w:rPr>
          <w:rFonts w:cstheme="minorHAnsi"/>
        </w:rPr>
      </w:pPr>
      <w:r w:rsidRPr="00E573CF">
        <w:rPr>
          <w:rFonts w:cstheme="minorHAnsi"/>
        </w:rPr>
        <w:t xml:space="preserve">         Collected (type and amount of tissue, etc.).</w:t>
      </w:r>
    </w:p>
    <w:p w:rsidR="009737EE" w:rsidRDefault="009737EE" w:rsidP="006A42E1">
      <w:pPr>
        <w:spacing w:after="0" w:line="240" w:lineRule="auto"/>
        <w:ind w:left="238"/>
        <w:rPr>
          <w:rFonts w:cstheme="minorHAnsi"/>
        </w:rPr>
      </w:pPr>
      <w:r w:rsidRPr="00E573CF">
        <w:rPr>
          <w:rFonts w:cstheme="minorHAnsi"/>
        </w:rPr>
        <w:t xml:space="preserve">         </w:t>
      </w:r>
      <w:sdt>
        <w:sdtPr>
          <w:rPr>
            <w:rFonts w:cstheme="minorHAnsi"/>
          </w:rPr>
          <w:id w:val="771209912"/>
          <w:placeholder>
            <w:docPart w:val="B051B6223BDE4D8280445F75357959B2"/>
          </w:placeholder>
          <w:showingPlcHdr/>
          <w:text/>
        </w:sdtPr>
        <w:sdtEndPr/>
        <w:sdtContent>
          <w:r w:rsidRPr="00E573CF">
            <w:rPr>
              <w:rStyle w:val="PlaceholderText"/>
              <w:rFonts w:cstheme="minorHAnsi"/>
              <w:b/>
            </w:rPr>
            <w:t>Click here to enter text.</w:t>
          </w:r>
        </w:sdtContent>
      </w:sdt>
      <w:r w:rsidRPr="00E573CF">
        <w:rPr>
          <w:rFonts w:cstheme="minorHAnsi"/>
        </w:rPr>
        <w:t xml:space="preserve">  </w:t>
      </w:r>
    </w:p>
    <w:p w:rsidR="006A42E1" w:rsidRPr="00E573CF" w:rsidRDefault="006A42E1" w:rsidP="006A42E1">
      <w:pPr>
        <w:spacing w:after="0" w:line="240" w:lineRule="auto"/>
        <w:ind w:left="238"/>
        <w:rPr>
          <w:rFonts w:cstheme="minorHAnsi"/>
        </w:rPr>
      </w:pPr>
    </w:p>
    <w:p w:rsidR="009737EE" w:rsidRPr="00E573CF" w:rsidRDefault="009737EE" w:rsidP="006A42E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573CF">
        <w:rPr>
          <w:rFonts w:cstheme="minorHAnsi"/>
        </w:rPr>
        <w:t xml:space="preserve">Describe the procedures involved in acquiring the specimens, as well as how they </w:t>
      </w:r>
      <w:proofErr w:type="gramStart"/>
      <w:r w:rsidRPr="00E573CF">
        <w:rPr>
          <w:rFonts w:cstheme="minorHAnsi"/>
        </w:rPr>
        <w:t>will be transported</w:t>
      </w:r>
      <w:proofErr w:type="gramEnd"/>
      <w:r w:rsidRPr="00E573CF">
        <w:rPr>
          <w:rFonts w:cstheme="minorHAnsi"/>
        </w:rPr>
        <w:t xml:space="preserve"> to the biobank.</w:t>
      </w:r>
    </w:p>
    <w:p w:rsidR="009737EE" w:rsidRDefault="00A11FBE" w:rsidP="006A42E1">
      <w:pPr>
        <w:pStyle w:val="ListParagraph"/>
        <w:spacing w:after="0" w:line="240" w:lineRule="auto"/>
      </w:pPr>
      <w:sdt>
        <w:sdtPr>
          <w:id w:val="-1652204669"/>
          <w:placeholder>
            <w:docPart w:val="988C0239F8A04AB19B70994100CD8C52"/>
          </w:placeholder>
          <w:showingPlcHdr/>
          <w:text/>
        </w:sdtPr>
        <w:sdtEndPr/>
        <w:sdtContent>
          <w:r w:rsidR="009737EE" w:rsidRPr="00E573CF">
            <w:rPr>
              <w:rStyle w:val="PlaceholderText"/>
              <w:b/>
            </w:rPr>
            <w:t>Click here to enter text.</w:t>
          </w:r>
        </w:sdtContent>
      </w:sdt>
    </w:p>
    <w:p w:rsidR="006A42E1" w:rsidRDefault="006A42E1" w:rsidP="006A42E1">
      <w:pPr>
        <w:pStyle w:val="ListParagraph"/>
        <w:spacing w:after="0" w:line="240" w:lineRule="auto"/>
      </w:pPr>
    </w:p>
    <w:p w:rsidR="00216A98" w:rsidRDefault="00216A98" w:rsidP="006A42E1">
      <w:pPr>
        <w:pStyle w:val="ListParagraph"/>
        <w:spacing w:after="0" w:line="240" w:lineRule="auto"/>
      </w:pPr>
    </w:p>
    <w:p w:rsidR="00216A98" w:rsidRDefault="00216A98" w:rsidP="006A42E1">
      <w:pPr>
        <w:pStyle w:val="ListParagraph"/>
        <w:spacing w:after="0" w:line="240" w:lineRule="auto"/>
      </w:pPr>
    </w:p>
    <w:p w:rsidR="00216A98" w:rsidRDefault="00216A98" w:rsidP="006A42E1">
      <w:pPr>
        <w:pStyle w:val="ListParagraph"/>
        <w:spacing w:after="0" w:line="240" w:lineRule="auto"/>
      </w:pPr>
    </w:p>
    <w:p w:rsidR="00216A98" w:rsidRPr="00E573CF" w:rsidRDefault="00216A98" w:rsidP="006A42E1">
      <w:pPr>
        <w:pStyle w:val="ListParagraph"/>
        <w:spacing w:after="0" w:line="240" w:lineRule="auto"/>
      </w:pPr>
    </w:p>
    <w:p w:rsidR="00216A98" w:rsidRPr="00216A98" w:rsidRDefault="00906693" w:rsidP="00676740">
      <w:pPr>
        <w:pStyle w:val="ListParagraph"/>
        <w:numPr>
          <w:ilvl w:val="0"/>
          <w:numId w:val="7"/>
        </w:numPr>
        <w:spacing w:after="0" w:line="240" w:lineRule="auto"/>
        <w:ind w:left="737"/>
      </w:pPr>
      <w:r w:rsidRPr="00216A98">
        <w:rPr>
          <w:rFonts w:cstheme="minorHAnsi"/>
        </w:rPr>
        <w:t>Describe how the specimens will be stored</w:t>
      </w:r>
      <w:r w:rsidR="00650301" w:rsidRPr="00216A98">
        <w:rPr>
          <w:rFonts w:cstheme="minorHAnsi"/>
        </w:rPr>
        <w:t xml:space="preserve">, </w:t>
      </w:r>
      <w:r w:rsidRPr="00216A98">
        <w:rPr>
          <w:rFonts w:cstheme="minorHAnsi"/>
        </w:rPr>
        <w:t>when</w:t>
      </w:r>
      <w:r w:rsidR="00650301" w:rsidRPr="00216A98">
        <w:rPr>
          <w:rFonts w:cstheme="minorHAnsi"/>
        </w:rPr>
        <w:t xml:space="preserve"> and how</w:t>
      </w:r>
      <w:r w:rsidRPr="00216A98">
        <w:rPr>
          <w:rFonts w:cstheme="minorHAnsi"/>
        </w:rPr>
        <w:t xml:space="preserve"> they </w:t>
      </w:r>
      <w:proofErr w:type="gramStart"/>
      <w:r w:rsidRPr="00216A98">
        <w:rPr>
          <w:rFonts w:cstheme="minorHAnsi"/>
        </w:rPr>
        <w:t xml:space="preserve">will be </w:t>
      </w:r>
      <w:r w:rsidR="00650301" w:rsidRPr="00216A98">
        <w:rPr>
          <w:rFonts w:cstheme="minorHAnsi"/>
        </w:rPr>
        <w:t>destroyed</w:t>
      </w:r>
      <w:proofErr w:type="gramEnd"/>
      <w:r w:rsidR="00650301" w:rsidRPr="00216A98">
        <w:rPr>
          <w:rFonts w:cstheme="minorHAnsi"/>
        </w:rPr>
        <w:t>.</w:t>
      </w:r>
    </w:p>
    <w:p w:rsidR="009737EE" w:rsidRDefault="00A11FBE" w:rsidP="00216A98">
      <w:pPr>
        <w:pStyle w:val="ListParagraph"/>
        <w:spacing w:after="0" w:line="240" w:lineRule="auto"/>
        <w:ind w:left="737"/>
      </w:pPr>
      <w:sdt>
        <w:sdtPr>
          <w:id w:val="780931948"/>
          <w:placeholder>
            <w:docPart w:val="49ECE8F00D874FEAAB63C580BDFC5526"/>
          </w:placeholder>
          <w:showingPlcHdr/>
          <w:text/>
        </w:sdtPr>
        <w:sdtEndPr/>
        <w:sdtContent>
          <w:r w:rsidR="00906693" w:rsidRPr="00216A98">
            <w:rPr>
              <w:rStyle w:val="PlaceholderText"/>
              <w:b/>
            </w:rPr>
            <w:t>Click here to enter text.</w:t>
          </w:r>
        </w:sdtContent>
      </w:sdt>
    </w:p>
    <w:p w:rsidR="006A42E1" w:rsidRPr="00E573CF" w:rsidRDefault="006A42E1" w:rsidP="00722965">
      <w:pPr>
        <w:pStyle w:val="ListParagraph"/>
        <w:spacing w:after="0" w:line="240" w:lineRule="auto"/>
        <w:ind w:left="737"/>
        <w:rPr>
          <w:rFonts w:ascii="Arial" w:hAnsi="Arial" w:cs="Arial"/>
        </w:rPr>
      </w:pPr>
    </w:p>
    <w:p w:rsidR="00650301" w:rsidRPr="00E573CF" w:rsidRDefault="00650301" w:rsidP="00722965">
      <w:pPr>
        <w:pStyle w:val="Level1"/>
        <w:numPr>
          <w:ilvl w:val="0"/>
          <w:numId w:val="7"/>
        </w:numPr>
        <w:tabs>
          <w:tab w:val="left" w:pos="720"/>
        </w:tabs>
        <w:rPr>
          <w:rFonts w:asciiTheme="minorHAnsi" w:hAnsiTheme="minorHAnsi" w:cs="Arial"/>
          <w:sz w:val="22"/>
          <w:szCs w:val="22"/>
        </w:rPr>
      </w:pPr>
      <w:r w:rsidRPr="00E573CF">
        <w:rPr>
          <w:rFonts w:asciiTheme="minorHAnsi" w:hAnsiTheme="minorHAnsi" w:cs="Arial"/>
          <w:sz w:val="22"/>
          <w:szCs w:val="22"/>
        </w:rPr>
        <w:t>Describe how long the data will stored, how and when it will be destroyed.</w:t>
      </w:r>
    </w:p>
    <w:p w:rsidR="00650301" w:rsidRDefault="00A11FBE" w:rsidP="00650301">
      <w:pPr>
        <w:pStyle w:val="Level1"/>
        <w:tabs>
          <w:tab w:val="left" w:pos="720"/>
        </w:tabs>
        <w:rPr>
          <w:sz w:val="22"/>
          <w:szCs w:val="22"/>
        </w:rPr>
      </w:pPr>
      <w:sdt>
        <w:sdtPr>
          <w:rPr>
            <w:sz w:val="22"/>
            <w:szCs w:val="22"/>
          </w:rPr>
          <w:id w:val="1471252209"/>
          <w:placeholder>
            <w:docPart w:val="C422F55587304254A8D8FF42127A0EA7"/>
          </w:placeholder>
          <w:showingPlcHdr/>
          <w:text/>
        </w:sdtPr>
        <w:sdtEndPr/>
        <w:sdtContent>
          <w:r w:rsidR="00650301" w:rsidRPr="00E573CF">
            <w:rPr>
              <w:rStyle w:val="PlaceholderText"/>
              <w:rFonts w:asciiTheme="minorHAnsi" w:hAnsiTheme="minorHAnsi" w:cstheme="minorHAnsi"/>
              <w:b/>
              <w:sz w:val="22"/>
              <w:szCs w:val="22"/>
            </w:rPr>
            <w:t>Click here to enter text.</w:t>
          </w:r>
        </w:sdtContent>
      </w:sdt>
    </w:p>
    <w:p w:rsidR="006A42E1" w:rsidRPr="00E573CF" w:rsidRDefault="006A42E1" w:rsidP="00650301">
      <w:pPr>
        <w:pStyle w:val="Level1"/>
        <w:tabs>
          <w:tab w:val="left" w:pos="720"/>
        </w:tabs>
        <w:rPr>
          <w:sz w:val="22"/>
          <w:szCs w:val="22"/>
        </w:rPr>
      </w:pPr>
    </w:p>
    <w:p w:rsidR="00F07995" w:rsidRPr="00E573CF" w:rsidRDefault="00F07995" w:rsidP="00F07995">
      <w:pPr>
        <w:pStyle w:val="Level1"/>
        <w:numPr>
          <w:ilvl w:val="0"/>
          <w:numId w:val="7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E573CF">
        <w:rPr>
          <w:rFonts w:asciiTheme="minorHAnsi" w:hAnsiTheme="minorHAnsi" w:cstheme="minorHAnsi"/>
          <w:sz w:val="22"/>
          <w:szCs w:val="22"/>
        </w:rPr>
        <w:t>Describe the clinical procedures in relation to collection of the specimens, and any foreseeable risks.</w:t>
      </w:r>
    </w:p>
    <w:p w:rsidR="00114213" w:rsidRDefault="00A11FBE" w:rsidP="00F07995">
      <w:pPr>
        <w:pStyle w:val="Level1"/>
        <w:tabs>
          <w:tab w:val="left" w:pos="720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37150563"/>
          <w:placeholder>
            <w:docPart w:val="C71F582077B243ED912A298329A7B48B"/>
          </w:placeholder>
          <w:showingPlcHdr/>
          <w:text/>
        </w:sdtPr>
        <w:sdtEndPr/>
        <w:sdtContent>
          <w:r w:rsidR="00F07995" w:rsidRPr="00E573CF">
            <w:rPr>
              <w:rStyle w:val="PlaceholderText"/>
              <w:rFonts w:asciiTheme="minorHAnsi" w:hAnsiTheme="minorHAnsi" w:cstheme="minorHAnsi"/>
              <w:b/>
              <w:sz w:val="22"/>
              <w:szCs w:val="22"/>
            </w:rPr>
            <w:t>Click here to enter text.</w:t>
          </w:r>
        </w:sdtContent>
      </w:sdt>
    </w:p>
    <w:p w:rsidR="00114213" w:rsidRPr="00F07995" w:rsidRDefault="00114213" w:rsidP="00F07995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:rsidR="00F07995" w:rsidRPr="00E573CF" w:rsidRDefault="00F07995" w:rsidP="00F07995">
      <w:pPr>
        <w:pStyle w:val="Level1"/>
        <w:numPr>
          <w:ilvl w:val="0"/>
          <w:numId w:val="7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E573CF">
        <w:rPr>
          <w:rFonts w:asciiTheme="minorHAnsi" w:hAnsiTheme="minorHAnsi" w:cstheme="minorHAnsi"/>
          <w:sz w:val="22"/>
          <w:szCs w:val="22"/>
        </w:rPr>
        <w:t>Describe any foreseeable risks in relation to the use of the data (privacy, analyses, etc.)</w:t>
      </w:r>
    </w:p>
    <w:p w:rsidR="00650301" w:rsidRDefault="00A11FBE" w:rsidP="00F07995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31352966"/>
          <w:placeholder>
            <w:docPart w:val="019C4653E9CF48379FAABA747A6032C3"/>
          </w:placeholder>
          <w:showingPlcHdr/>
          <w:text/>
        </w:sdtPr>
        <w:sdtEndPr>
          <w:rPr>
            <w:rFonts w:cs="Times New Roman"/>
          </w:rPr>
        </w:sdtEndPr>
        <w:sdtContent>
          <w:r w:rsidR="00F07995" w:rsidRPr="00E573CF">
            <w:rPr>
              <w:rStyle w:val="PlaceholderText"/>
              <w:rFonts w:asciiTheme="minorHAnsi" w:hAnsiTheme="minorHAnsi" w:cstheme="minorHAnsi"/>
              <w:b/>
              <w:sz w:val="22"/>
              <w:szCs w:val="22"/>
            </w:rPr>
            <w:t>Click here to enter text.</w:t>
          </w:r>
        </w:sdtContent>
      </w:sdt>
    </w:p>
    <w:p w:rsidR="006A42E1" w:rsidRPr="00E573CF" w:rsidRDefault="006A42E1" w:rsidP="00F07995">
      <w:pPr>
        <w:pStyle w:val="Level1"/>
        <w:tabs>
          <w:tab w:val="left" w:pos="720"/>
        </w:tabs>
        <w:rPr>
          <w:rFonts w:asciiTheme="minorHAnsi" w:hAnsiTheme="minorHAnsi" w:cs="Arial"/>
          <w:sz w:val="22"/>
          <w:szCs w:val="22"/>
        </w:rPr>
      </w:pPr>
    </w:p>
    <w:p w:rsidR="008F7C0C" w:rsidRPr="00E573CF" w:rsidRDefault="008F7C0C" w:rsidP="008F7C0C">
      <w:pPr>
        <w:pStyle w:val="Level1"/>
        <w:numPr>
          <w:ilvl w:val="0"/>
          <w:numId w:val="7"/>
        </w:numPr>
        <w:tabs>
          <w:tab w:val="left" w:pos="720"/>
        </w:tabs>
        <w:rPr>
          <w:rFonts w:asciiTheme="minorHAnsi" w:hAnsiTheme="minorHAnsi" w:cs="Arial"/>
          <w:sz w:val="22"/>
          <w:szCs w:val="22"/>
        </w:rPr>
      </w:pPr>
      <w:r w:rsidRPr="00E573CF">
        <w:rPr>
          <w:rFonts w:asciiTheme="minorHAnsi" w:hAnsiTheme="minorHAnsi" w:cs="Arial"/>
          <w:sz w:val="22"/>
          <w:szCs w:val="22"/>
        </w:rPr>
        <w:t>Will you initiate any future contact with research participants in this study?</w:t>
      </w:r>
    </w:p>
    <w:p w:rsidR="008F7C0C" w:rsidRPr="00E573CF" w:rsidRDefault="00A11FBE" w:rsidP="008F7C0C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9675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C0C" w:rsidRPr="00E5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37576" w:rsidRPr="00E573CF">
        <w:rPr>
          <w:rFonts w:asciiTheme="minorHAnsi" w:hAnsiTheme="minorHAnsi" w:cs="Arial"/>
          <w:sz w:val="22"/>
          <w:szCs w:val="22"/>
        </w:rPr>
        <w:t xml:space="preserve">   Yes   </w:t>
      </w:r>
      <w:r w:rsidR="008F7C0C" w:rsidRPr="00E573CF">
        <w:rPr>
          <w:rFonts w:asciiTheme="minorHAnsi" w:hAnsiTheme="minorHAnsi" w:cs="Arial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34918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C0C" w:rsidRPr="00E5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7C0C" w:rsidRPr="00E573CF">
        <w:rPr>
          <w:rFonts w:asciiTheme="minorHAnsi" w:hAnsiTheme="minorHAnsi" w:cstheme="minorHAnsi"/>
          <w:sz w:val="22"/>
          <w:szCs w:val="22"/>
        </w:rPr>
        <w:t xml:space="preserve">   No</w:t>
      </w:r>
    </w:p>
    <w:p w:rsidR="008F7C0C" w:rsidRPr="00E573CF" w:rsidRDefault="008F7C0C" w:rsidP="008F7C0C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E573CF">
        <w:rPr>
          <w:rFonts w:asciiTheme="minorHAnsi" w:hAnsiTheme="minorHAnsi" w:cstheme="minorHAnsi"/>
          <w:sz w:val="22"/>
          <w:szCs w:val="22"/>
        </w:rPr>
        <w:t xml:space="preserve">If </w:t>
      </w:r>
      <w:r w:rsidRPr="00E573CF">
        <w:rPr>
          <w:rFonts w:asciiTheme="minorHAnsi" w:hAnsiTheme="minorHAnsi" w:cstheme="minorHAnsi"/>
          <w:b/>
          <w:sz w:val="22"/>
          <w:szCs w:val="22"/>
        </w:rPr>
        <w:t>yes</w:t>
      </w:r>
      <w:r w:rsidRPr="00E573CF">
        <w:rPr>
          <w:rFonts w:asciiTheme="minorHAnsi" w:hAnsiTheme="minorHAnsi" w:cstheme="minorHAnsi"/>
          <w:sz w:val="22"/>
          <w:szCs w:val="22"/>
        </w:rPr>
        <w:t>, please explain the purpose of initiating contact, and under what circumstances:</w:t>
      </w:r>
    </w:p>
    <w:p w:rsidR="008F7C0C" w:rsidRDefault="00A11FBE" w:rsidP="008F7C0C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734971"/>
          <w:placeholder>
            <w:docPart w:val="4816E199B7014EB8B5D639F1D3F030D8"/>
          </w:placeholder>
          <w:showingPlcHdr/>
          <w:text/>
        </w:sdtPr>
        <w:sdtEndPr>
          <w:rPr>
            <w:rFonts w:cs="Times New Roman"/>
          </w:rPr>
        </w:sdtEndPr>
        <w:sdtContent>
          <w:r w:rsidR="008F7C0C" w:rsidRPr="00E573CF">
            <w:rPr>
              <w:rStyle w:val="PlaceholderText"/>
              <w:rFonts w:asciiTheme="minorHAnsi" w:hAnsiTheme="minorHAnsi" w:cstheme="minorHAnsi"/>
              <w:b/>
              <w:sz w:val="22"/>
              <w:szCs w:val="22"/>
            </w:rPr>
            <w:t>Click here to enter text.</w:t>
          </w:r>
        </w:sdtContent>
      </w:sdt>
    </w:p>
    <w:p w:rsidR="006A42E1" w:rsidRPr="00E573CF" w:rsidRDefault="006A42E1" w:rsidP="008F7C0C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:rsidR="008F7C0C" w:rsidRPr="00E573CF" w:rsidRDefault="003D6D92" w:rsidP="00EC18CF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contextualSpacing w:val="0"/>
        <w:jc w:val="both"/>
        <w:rPr>
          <w:rFonts w:cs="Arial"/>
          <w:color w:val="1F4E79" w:themeColor="accent1" w:themeShade="80"/>
        </w:rPr>
      </w:pPr>
      <w:r w:rsidRPr="00E573CF">
        <w:rPr>
          <w:rFonts w:cs="Arial"/>
        </w:rPr>
        <w:t xml:space="preserve">Describe the </w:t>
      </w:r>
      <w:r w:rsidR="007C7B03" w:rsidRPr="00E573CF">
        <w:rPr>
          <w:rFonts w:cs="Arial"/>
        </w:rPr>
        <w:t xml:space="preserve">participant consent </w:t>
      </w:r>
      <w:r w:rsidRPr="00E573CF">
        <w:rPr>
          <w:rFonts w:cs="Arial"/>
        </w:rPr>
        <w:t>proces</w:t>
      </w:r>
      <w:r w:rsidR="007C7B03" w:rsidRPr="00E573CF">
        <w:rPr>
          <w:rFonts w:cs="Arial"/>
        </w:rPr>
        <w:t>s, and provide a copy of the consent form</w:t>
      </w:r>
      <w:r w:rsidRPr="00E573CF">
        <w:rPr>
          <w:rFonts w:cs="Arial"/>
        </w:rPr>
        <w:t xml:space="preserve">: </w:t>
      </w:r>
    </w:p>
    <w:p w:rsidR="003D6D92" w:rsidRPr="00E573CF" w:rsidRDefault="00A11FBE" w:rsidP="003D6D92">
      <w:pPr>
        <w:pStyle w:val="ListParagraph"/>
        <w:tabs>
          <w:tab w:val="left" w:pos="720"/>
        </w:tabs>
        <w:spacing w:after="0" w:line="240" w:lineRule="auto"/>
        <w:contextualSpacing w:val="0"/>
        <w:jc w:val="both"/>
        <w:rPr>
          <w:rFonts w:cstheme="minorHAnsi"/>
        </w:rPr>
      </w:pPr>
      <w:sdt>
        <w:sdtPr>
          <w:rPr>
            <w:rFonts w:cstheme="minorHAnsi"/>
          </w:rPr>
          <w:id w:val="-1026015595"/>
          <w:placeholder>
            <w:docPart w:val="E89A1DE2DAEC46AA9E875DA94EC80B37"/>
          </w:placeholder>
          <w:showingPlcHdr/>
          <w:text/>
        </w:sdtPr>
        <w:sdtEndPr>
          <w:rPr>
            <w:rFonts w:cstheme="minorBidi"/>
          </w:rPr>
        </w:sdtEndPr>
        <w:sdtContent>
          <w:r w:rsidR="003D6D92" w:rsidRPr="00E573CF">
            <w:rPr>
              <w:rStyle w:val="PlaceholderText"/>
              <w:rFonts w:cstheme="minorHAnsi"/>
              <w:b/>
            </w:rPr>
            <w:t>Click here to enter text.</w:t>
          </w:r>
        </w:sdtContent>
      </w:sdt>
    </w:p>
    <w:p w:rsidR="003D6D92" w:rsidRPr="003D6D92" w:rsidRDefault="003D6D92" w:rsidP="003D6D92">
      <w:pPr>
        <w:pStyle w:val="ListParagraph"/>
        <w:tabs>
          <w:tab w:val="left" w:pos="720"/>
        </w:tabs>
        <w:spacing w:after="0" w:line="240" w:lineRule="auto"/>
        <w:contextualSpacing w:val="0"/>
        <w:jc w:val="both"/>
        <w:rPr>
          <w:rFonts w:ascii="Arial" w:hAnsi="Arial" w:cs="Arial"/>
          <w:color w:val="1F4E79" w:themeColor="accent1" w:themeShade="80"/>
        </w:rPr>
      </w:pPr>
    </w:p>
    <w:p w:rsidR="00650301" w:rsidRPr="00114213" w:rsidRDefault="00DE3068" w:rsidP="00114213">
      <w:pPr>
        <w:pStyle w:val="Level1"/>
        <w:shd w:val="clear" w:color="auto" w:fill="F2F2F2" w:themeFill="background1" w:themeFillShade="F2"/>
        <w:tabs>
          <w:tab w:val="left" w:pos="720"/>
        </w:tabs>
        <w:ind w:left="0"/>
        <w:rPr>
          <w:rFonts w:asciiTheme="minorHAnsi" w:hAnsiTheme="minorHAnsi" w:cstheme="minorHAnsi"/>
          <w:b/>
          <w:color w:val="0070C0"/>
        </w:rPr>
      </w:pPr>
      <w:r w:rsidRPr="00114213">
        <w:rPr>
          <w:rFonts w:asciiTheme="minorHAnsi" w:hAnsiTheme="minorHAnsi" w:cstheme="minorHAnsi"/>
          <w:b/>
          <w:color w:val="0070C0"/>
        </w:rPr>
        <w:t>S</w:t>
      </w:r>
      <w:r w:rsidR="00114213">
        <w:rPr>
          <w:rFonts w:asciiTheme="minorHAnsi" w:hAnsiTheme="minorHAnsi" w:cstheme="minorHAnsi"/>
          <w:b/>
          <w:color w:val="0070C0"/>
        </w:rPr>
        <w:t xml:space="preserve">ECTION THREE: </w:t>
      </w:r>
      <w:r w:rsidR="0075631A">
        <w:rPr>
          <w:rFonts w:asciiTheme="minorHAnsi" w:hAnsiTheme="minorHAnsi" w:cstheme="minorHAnsi"/>
          <w:b/>
          <w:color w:val="0070C0"/>
        </w:rPr>
        <w:t>IDENTIFICATION</w:t>
      </w:r>
    </w:p>
    <w:p w:rsidR="00650301" w:rsidRDefault="00650301" w:rsidP="009737EE">
      <w:pPr>
        <w:pStyle w:val="Level1"/>
        <w:tabs>
          <w:tab w:val="left" w:pos="720"/>
        </w:tabs>
        <w:ind w:left="1095"/>
        <w:rPr>
          <w:rFonts w:ascii="Arial" w:hAnsi="Arial" w:cs="Arial"/>
          <w:sz w:val="22"/>
          <w:szCs w:val="22"/>
        </w:rPr>
      </w:pPr>
    </w:p>
    <w:p w:rsidR="009737EE" w:rsidRPr="00E573CF" w:rsidRDefault="00F07995" w:rsidP="00DE3068">
      <w:pPr>
        <w:pStyle w:val="Level1"/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E573CF">
        <w:rPr>
          <w:rFonts w:asciiTheme="minorHAnsi" w:hAnsiTheme="minorHAnsi" w:cstheme="minorHAnsi"/>
          <w:sz w:val="22"/>
          <w:szCs w:val="22"/>
        </w:rPr>
        <w:t xml:space="preserve">How </w:t>
      </w:r>
      <w:r w:rsidR="007259B1" w:rsidRPr="00E573CF">
        <w:rPr>
          <w:rFonts w:asciiTheme="minorHAnsi" w:hAnsiTheme="minorHAnsi" w:cstheme="minorHAnsi"/>
          <w:sz w:val="22"/>
          <w:szCs w:val="22"/>
        </w:rPr>
        <w:t xml:space="preserve">will the specimens and the </w:t>
      </w:r>
      <w:r w:rsidRPr="00E573CF">
        <w:rPr>
          <w:rFonts w:asciiTheme="minorHAnsi" w:hAnsiTheme="minorHAnsi" w:cstheme="minorHAnsi"/>
          <w:sz w:val="22"/>
          <w:szCs w:val="22"/>
        </w:rPr>
        <w:t>generated data be identified:</w:t>
      </w:r>
    </w:p>
    <w:p w:rsidR="008F7C0C" w:rsidRPr="00E573CF" w:rsidRDefault="00F07995" w:rsidP="00F07995">
      <w:pPr>
        <w:pStyle w:val="Level1"/>
        <w:tabs>
          <w:tab w:val="left" w:pos="72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E573CF">
        <w:rPr>
          <w:rFonts w:asciiTheme="minorHAnsi" w:hAnsiTheme="minorHAnsi" w:cstheme="minorHAnsi"/>
          <w:sz w:val="22"/>
          <w:szCs w:val="22"/>
        </w:rPr>
        <w:t xml:space="preserve"> </w:t>
      </w:r>
      <w:r w:rsidR="007259B1" w:rsidRPr="00E573CF">
        <w:rPr>
          <w:rFonts w:asciiTheme="minorHAnsi" w:hAnsiTheme="minorHAnsi" w:cstheme="minorHAnsi"/>
          <w:sz w:val="22"/>
          <w:szCs w:val="22"/>
        </w:rPr>
        <w:t xml:space="preserve">  </w:t>
      </w:r>
      <w:r w:rsidR="007C3BCB" w:rsidRPr="00E573CF">
        <w:rPr>
          <w:rFonts w:asciiTheme="minorHAnsi" w:hAnsiTheme="minorHAnsi" w:cstheme="minorHAnsi"/>
          <w:sz w:val="22"/>
          <w:szCs w:val="22"/>
        </w:rPr>
        <w:t xml:space="preserve">   </w:t>
      </w:r>
      <w:r w:rsidR="007259B1" w:rsidRPr="00E573CF">
        <w:rPr>
          <w:rFonts w:asciiTheme="minorHAnsi" w:hAnsiTheme="minorHAnsi" w:cstheme="minorHAnsi"/>
          <w:sz w:val="22"/>
          <w:szCs w:val="22"/>
        </w:rPr>
        <w:t xml:space="preserve">    </w:t>
      </w:r>
      <w:r w:rsidRPr="00E573CF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45679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573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59B1" w:rsidRPr="00E57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573CF">
        <w:rPr>
          <w:rFonts w:asciiTheme="minorHAnsi" w:hAnsiTheme="minorHAnsi" w:cstheme="minorHAnsi"/>
          <w:b/>
          <w:sz w:val="22"/>
          <w:szCs w:val="22"/>
        </w:rPr>
        <w:t>Identified Specimens</w:t>
      </w:r>
      <w:r w:rsidRPr="00E573CF">
        <w:rPr>
          <w:rFonts w:asciiTheme="minorHAnsi" w:hAnsiTheme="minorHAnsi" w:cstheme="minorHAnsi"/>
          <w:sz w:val="22"/>
          <w:szCs w:val="22"/>
        </w:rPr>
        <w:t xml:space="preserve">: </w:t>
      </w:r>
      <w:r w:rsidR="000E4A80" w:rsidRPr="00E573CF">
        <w:rPr>
          <w:rFonts w:asciiTheme="minorHAnsi" w:hAnsiTheme="minorHAnsi" w:cstheme="minorHAnsi"/>
          <w:sz w:val="22"/>
          <w:szCs w:val="22"/>
        </w:rPr>
        <w:t xml:space="preserve">Specimen samples </w:t>
      </w:r>
      <w:proofErr w:type="gramStart"/>
      <w:r w:rsidR="000E4A80" w:rsidRPr="00E573CF">
        <w:rPr>
          <w:rFonts w:asciiTheme="minorHAnsi" w:hAnsiTheme="minorHAnsi" w:cstheme="minorHAnsi"/>
          <w:sz w:val="22"/>
          <w:szCs w:val="22"/>
        </w:rPr>
        <w:t>c</w:t>
      </w:r>
      <w:r w:rsidR="007259B1" w:rsidRPr="00E573CF">
        <w:rPr>
          <w:rFonts w:asciiTheme="minorHAnsi" w:hAnsiTheme="minorHAnsi" w:cstheme="minorHAnsi"/>
          <w:sz w:val="22"/>
          <w:szCs w:val="22"/>
        </w:rPr>
        <w:t>an be identified</w:t>
      </w:r>
      <w:proofErr w:type="gramEnd"/>
      <w:r w:rsidR="007259B1" w:rsidRPr="00E573CF">
        <w:rPr>
          <w:rFonts w:asciiTheme="minorHAnsi" w:hAnsiTheme="minorHAnsi" w:cstheme="minorHAnsi"/>
          <w:sz w:val="22"/>
          <w:szCs w:val="22"/>
        </w:rPr>
        <w:t xml:space="preserve"> via direct associated identifiers (name, </w:t>
      </w:r>
      <w:r w:rsidR="008F7C0C" w:rsidRPr="00E573C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07995" w:rsidRPr="00E573CF" w:rsidRDefault="008F7C0C" w:rsidP="00F07995">
      <w:pPr>
        <w:pStyle w:val="Level1"/>
        <w:tabs>
          <w:tab w:val="left" w:pos="72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E573CF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C71934" w:rsidRPr="00E573CF">
        <w:rPr>
          <w:rFonts w:asciiTheme="minorHAnsi" w:hAnsiTheme="minorHAnsi" w:cstheme="minorHAnsi"/>
          <w:sz w:val="22"/>
          <w:szCs w:val="22"/>
        </w:rPr>
        <w:t xml:space="preserve">   </w:t>
      </w:r>
      <w:r w:rsidRPr="00E573CF"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Start"/>
      <w:r w:rsidR="007259B1" w:rsidRPr="00E573CF">
        <w:rPr>
          <w:rFonts w:asciiTheme="minorHAnsi" w:hAnsiTheme="minorHAnsi" w:cstheme="minorHAnsi"/>
          <w:sz w:val="22"/>
          <w:szCs w:val="22"/>
        </w:rPr>
        <w:t>health</w:t>
      </w:r>
      <w:proofErr w:type="gramEnd"/>
      <w:r w:rsidR="007259B1" w:rsidRPr="00E573CF">
        <w:rPr>
          <w:rFonts w:asciiTheme="minorHAnsi" w:hAnsiTheme="minorHAnsi" w:cstheme="minorHAnsi"/>
          <w:sz w:val="22"/>
          <w:szCs w:val="22"/>
        </w:rPr>
        <w:t xml:space="preserve"> card, etc.)</w:t>
      </w:r>
    </w:p>
    <w:p w:rsidR="007259B1" w:rsidRPr="00E573CF" w:rsidRDefault="000E4A80" w:rsidP="007259B1">
      <w:pPr>
        <w:pStyle w:val="Level1"/>
        <w:tabs>
          <w:tab w:val="left" w:pos="72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E573CF">
        <w:rPr>
          <w:rFonts w:asciiTheme="minorHAnsi" w:hAnsiTheme="minorHAnsi" w:cstheme="minorHAnsi"/>
          <w:sz w:val="22"/>
          <w:szCs w:val="22"/>
        </w:rPr>
        <w:t xml:space="preserve"> </w:t>
      </w:r>
      <w:r w:rsidR="00A82EB1" w:rsidRPr="00E573CF">
        <w:rPr>
          <w:rFonts w:asciiTheme="minorHAnsi" w:hAnsiTheme="minorHAnsi" w:cstheme="minorHAnsi"/>
          <w:sz w:val="22"/>
          <w:szCs w:val="22"/>
        </w:rPr>
        <w:t xml:space="preserve"> </w:t>
      </w:r>
      <w:r w:rsidRPr="00E573CF">
        <w:rPr>
          <w:rFonts w:asciiTheme="minorHAnsi" w:hAnsiTheme="minorHAnsi" w:cstheme="minorHAnsi"/>
          <w:sz w:val="22"/>
          <w:szCs w:val="22"/>
        </w:rPr>
        <w:t xml:space="preserve">     </w:t>
      </w:r>
      <w:r w:rsidR="007C3BCB" w:rsidRPr="00E573CF">
        <w:rPr>
          <w:rFonts w:asciiTheme="minorHAnsi" w:hAnsiTheme="minorHAnsi" w:cstheme="minorHAnsi"/>
          <w:sz w:val="22"/>
          <w:szCs w:val="22"/>
        </w:rPr>
        <w:t xml:space="preserve">   </w:t>
      </w:r>
      <w:r w:rsidRPr="00E573CF">
        <w:rPr>
          <w:rFonts w:asciiTheme="minorHAnsi" w:hAnsiTheme="minorHAnsi" w:cstheme="minorHAnsi"/>
          <w:sz w:val="22"/>
          <w:szCs w:val="22"/>
        </w:rPr>
        <w:t xml:space="preserve">  </w:t>
      </w:r>
      <w:r w:rsidR="007259B1" w:rsidRPr="00E573C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78385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B1" w:rsidRPr="00E5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59B1" w:rsidRPr="00E573CF">
        <w:rPr>
          <w:rFonts w:asciiTheme="minorHAnsi" w:hAnsiTheme="minorHAnsi" w:cstheme="minorHAnsi"/>
          <w:sz w:val="22"/>
          <w:szCs w:val="22"/>
        </w:rPr>
        <w:t xml:space="preserve">    </w:t>
      </w:r>
      <w:r w:rsidR="009737EE" w:rsidRPr="00E573CF">
        <w:rPr>
          <w:rFonts w:asciiTheme="minorHAnsi" w:hAnsiTheme="minorHAnsi" w:cstheme="minorHAnsi"/>
          <w:b/>
          <w:bCs/>
          <w:sz w:val="22"/>
          <w:szCs w:val="22"/>
        </w:rPr>
        <w:t>Identifiable specimens</w:t>
      </w:r>
      <w:r w:rsidR="009737EE" w:rsidRPr="00E573CF">
        <w:rPr>
          <w:rFonts w:asciiTheme="minorHAnsi" w:hAnsiTheme="minorHAnsi" w:cstheme="minorHAnsi"/>
          <w:sz w:val="22"/>
          <w:szCs w:val="22"/>
        </w:rPr>
        <w:t xml:space="preserve">: </w:t>
      </w:r>
      <w:r w:rsidR="007259B1" w:rsidRPr="00E573CF">
        <w:rPr>
          <w:rFonts w:asciiTheme="minorHAnsi" w:hAnsiTheme="minorHAnsi" w:cstheme="minorHAnsi"/>
          <w:sz w:val="22"/>
          <w:szCs w:val="22"/>
        </w:rPr>
        <w:t xml:space="preserve">Using reasonable foreseeable means, </w:t>
      </w:r>
      <w:r w:rsidR="008B7612" w:rsidRPr="00E573CF">
        <w:rPr>
          <w:rFonts w:asciiTheme="minorHAnsi" w:hAnsiTheme="minorHAnsi" w:cstheme="minorHAnsi"/>
          <w:sz w:val="22"/>
          <w:szCs w:val="22"/>
        </w:rPr>
        <w:t>specimen samples</w:t>
      </w:r>
      <w:r w:rsidR="007259B1" w:rsidRPr="00E573CF">
        <w:rPr>
          <w:rFonts w:asciiTheme="minorHAnsi" w:hAnsiTheme="minorHAnsi" w:cstheme="minorHAnsi"/>
          <w:sz w:val="22"/>
          <w:szCs w:val="22"/>
        </w:rPr>
        <w:t xml:space="preserve"> can be </w:t>
      </w:r>
    </w:p>
    <w:p w:rsidR="007259B1" w:rsidRPr="00E573CF" w:rsidRDefault="00A82EB1" w:rsidP="007259B1">
      <w:pPr>
        <w:pStyle w:val="Level1"/>
        <w:tabs>
          <w:tab w:val="left" w:pos="72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E573C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C71934" w:rsidRPr="00E573CF">
        <w:rPr>
          <w:rFonts w:asciiTheme="minorHAnsi" w:hAnsiTheme="minorHAnsi" w:cstheme="minorHAnsi"/>
          <w:sz w:val="22"/>
          <w:szCs w:val="22"/>
        </w:rPr>
        <w:t xml:space="preserve">   </w:t>
      </w:r>
      <w:r w:rsidRPr="00E573CF">
        <w:rPr>
          <w:rFonts w:asciiTheme="minorHAnsi" w:hAnsiTheme="minorHAnsi" w:cstheme="minorHAnsi"/>
          <w:sz w:val="22"/>
          <w:szCs w:val="22"/>
        </w:rPr>
        <w:t xml:space="preserve">   </w:t>
      </w:r>
      <w:r w:rsidR="000E4A80" w:rsidRPr="00E573C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737EE" w:rsidRPr="00E573CF">
        <w:rPr>
          <w:rFonts w:asciiTheme="minorHAnsi" w:hAnsiTheme="minorHAnsi" w:cstheme="minorHAnsi"/>
          <w:sz w:val="22"/>
          <w:szCs w:val="22"/>
        </w:rPr>
        <w:t>identified</w:t>
      </w:r>
      <w:proofErr w:type="gramEnd"/>
      <w:r w:rsidR="009737EE" w:rsidRPr="00E573CF">
        <w:rPr>
          <w:rFonts w:asciiTheme="minorHAnsi" w:hAnsiTheme="minorHAnsi" w:cstheme="minorHAnsi"/>
          <w:sz w:val="22"/>
          <w:szCs w:val="22"/>
        </w:rPr>
        <w:t xml:space="preserve"> by a combination of </w:t>
      </w:r>
      <w:r w:rsidR="007259B1" w:rsidRPr="00E573CF">
        <w:rPr>
          <w:rFonts w:asciiTheme="minorHAnsi" w:hAnsiTheme="minorHAnsi" w:cstheme="minorHAnsi"/>
          <w:sz w:val="22"/>
          <w:szCs w:val="22"/>
        </w:rPr>
        <w:t>indirect identifiers (</w:t>
      </w:r>
      <w:r w:rsidR="009737EE" w:rsidRPr="00E573CF">
        <w:rPr>
          <w:rFonts w:asciiTheme="minorHAnsi" w:hAnsiTheme="minorHAnsi" w:cstheme="minorHAnsi"/>
          <w:sz w:val="22"/>
          <w:szCs w:val="22"/>
        </w:rPr>
        <w:t xml:space="preserve">place of residence, </w:t>
      </w:r>
      <w:r w:rsidR="007259B1" w:rsidRPr="00E573CF">
        <w:rPr>
          <w:rFonts w:asciiTheme="minorHAnsi" w:hAnsiTheme="minorHAnsi" w:cstheme="minorHAnsi"/>
          <w:sz w:val="22"/>
          <w:szCs w:val="22"/>
        </w:rPr>
        <w:t xml:space="preserve">date of birth, </w:t>
      </w:r>
      <w:r w:rsidR="009737EE" w:rsidRPr="00E573CF">
        <w:rPr>
          <w:rFonts w:asciiTheme="minorHAnsi" w:hAnsiTheme="minorHAnsi" w:cstheme="minorHAnsi"/>
          <w:sz w:val="22"/>
          <w:szCs w:val="22"/>
        </w:rPr>
        <w:t xml:space="preserve">or </w:t>
      </w:r>
    </w:p>
    <w:p w:rsidR="009737EE" w:rsidRPr="00E573CF" w:rsidRDefault="007259B1" w:rsidP="007259B1">
      <w:pPr>
        <w:pStyle w:val="Level1"/>
        <w:tabs>
          <w:tab w:val="left" w:pos="72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E573C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C71934" w:rsidRPr="00E573CF">
        <w:rPr>
          <w:rFonts w:asciiTheme="minorHAnsi" w:hAnsiTheme="minorHAnsi" w:cstheme="minorHAnsi"/>
          <w:sz w:val="22"/>
          <w:szCs w:val="22"/>
        </w:rPr>
        <w:t xml:space="preserve">   </w:t>
      </w:r>
      <w:r w:rsidRPr="00E573CF"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Start"/>
      <w:r w:rsidR="009737EE" w:rsidRPr="00E573CF">
        <w:rPr>
          <w:rFonts w:asciiTheme="minorHAnsi" w:hAnsiTheme="minorHAnsi" w:cstheme="minorHAnsi"/>
          <w:sz w:val="22"/>
          <w:szCs w:val="22"/>
        </w:rPr>
        <w:t>unique</w:t>
      </w:r>
      <w:proofErr w:type="gramEnd"/>
      <w:r w:rsidR="009737EE" w:rsidRPr="00E573CF">
        <w:rPr>
          <w:rFonts w:asciiTheme="minorHAnsi" w:hAnsiTheme="minorHAnsi" w:cstheme="minorHAnsi"/>
          <w:sz w:val="22"/>
          <w:szCs w:val="22"/>
        </w:rPr>
        <w:t xml:space="preserve"> personal </w:t>
      </w:r>
      <w:r w:rsidR="006E1D43" w:rsidRPr="00E573CF">
        <w:rPr>
          <w:rFonts w:asciiTheme="minorHAnsi" w:hAnsiTheme="minorHAnsi" w:cstheme="minorHAnsi"/>
          <w:sz w:val="22"/>
          <w:szCs w:val="22"/>
        </w:rPr>
        <w:t>characteristic)</w:t>
      </w:r>
    </w:p>
    <w:p w:rsidR="008F7C0C" w:rsidRPr="00E573CF" w:rsidRDefault="008B7612" w:rsidP="008B7612">
      <w:pPr>
        <w:spacing w:after="0" w:line="240" w:lineRule="auto"/>
        <w:jc w:val="both"/>
        <w:rPr>
          <w:rFonts w:cstheme="minorHAnsi"/>
          <w:bCs/>
        </w:rPr>
      </w:pPr>
      <w:r w:rsidRPr="00E573CF">
        <w:rPr>
          <w:rFonts w:cstheme="minorHAnsi"/>
          <w:b/>
          <w:bCs/>
        </w:rPr>
        <w:t xml:space="preserve">   </w:t>
      </w:r>
      <w:r w:rsidR="00A82EB1" w:rsidRPr="00E573CF">
        <w:rPr>
          <w:rFonts w:cstheme="minorHAnsi"/>
          <w:b/>
          <w:bCs/>
        </w:rPr>
        <w:t xml:space="preserve">  </w:t>
      </w:r>
      <w:r w:rsidRPr="00E573CF">
        <w:rPr>
          <w:rFonts w:cstheme="minorHAnsi"/>
          <w:b/>
          <w:bCs/>
        </w:rPr>
        <w:t xml:space="preserve">  </w:t>
      </w:r>
      <w:r w:rsidR="007C3BCB" w:rsidRPr="00E573CF">
        <w:rPr>
          <w:rFonts w:cstheme="minorHAnsi"/>
          <w:b/>
          <w:bCs/>
        </w:rPr>
        <w:t xml:space="preserve">   </w:t>
      </w:r>
      <w:r w:rsidRPr="00E573CF">
        <w:rPr>
          <w:rFonts w:cstheme="minorHAnsi"/>
          <w:b/>
          <w:bCs/>
        </w:rPr>
        <w:t xml:space="preserve"> </w:t>
      </w:r>
      <w:r w:rsidR="009737EE" w:rsidRPr="00E573CF">
        <w:rPr>
          <w:rFonts w:cstheme="minorHAnsi"/>
          <w:b/>
          <w:bCs/>
        </w:rPr>
        <w:t xml:space="preserve">   </w:t>
      </w:r>
      <w:sdt>
        <w:sdtPr>
          <w:rPr>
            <w:rFonts w:cstheme="minorHAnsi"/>
          </w:rPr>
          <w:id w:val="-46065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EB1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9737EE" w:rsidRPr="00E573CF">
        <w:rPr>
          <w:rFonts w:cstheme="minorHAnsi"/>
          <w:b/>
          <w:bCs/>
        </w:rPr>
        <w:t xml:space="preserve"> </w:t>
      </w:r>
      <w:r w:rsidRPr="00E573CF">
        <w:rPr>
          <w:rFonts w:cstheme="minorHAnsi"/>
          <w:b/>
          <w:bCs/>
        </w:rPr>
        <w:t xml:space="preserve">   </w:t>
      </w:r>
      <w:r w:rsidR="009737EE" w:rsidRPr="00E573CF">
        <w:rPr>
          <w:rFonts w:cstheme="minorHAnsi"/>
          <w:b/>
          <w:bCs/>
        </w:rPr>
        <w:t>De-</w:t>
      </w:r>
      <w:proofErr w:type="spellStart"/>
      <w:r w:rsidR="009737EE" w:rsidRPr="00E573CF">
        <w:rPr>
          <w:rFonts w:cstheme="minorHAnsi"/>
          <w:b/>
          <w:bCs/>
        </w:rPr>
        <w:t>indentified</w:t>
      </w:r>
      <w:proofErr w:type="spellEnd"/>
      <w:r w:rsidR="009737EE" w:rsidRPr="00E573CF">
        <w:rPr>
          <w:rFonts w:cstheme="minorHAnsi"/>
          <w:b/>
          <w:bCs/>
        </w:rPr>
        <w:t>/coded specimens:</w:t>
      </w:r>
      <w:r w:rsidR="009737EE" w:rsidRPr="00E573CF">
        <w:rPr>
          <w:rFonts w:ascii="Arial" w:hAnsi="Arial" w:cs="Arial"/>
          <w:b/>
          <w:bCs/>
        </w:rPr>
        <w:t xml:space="preserve"> </w:t>
      </w:r>
      <w:r w:rsidRPr="00E573CF">
        <w:rPr>
          <w:rFonts w:cstheme="minorHAnsi"/>
          <w:bCs/>
        </w:rPr>
        <w:t xml:space="preserve">Specimen samples do not contain identifiers, and are assigned a </w:t>
      </w:r>
    </w:p>
    <w:p w:rsidR="008B7612" w:rsidRPr="00E573CF" w:rsidRDefault="008F7C0C" w:rsidP="008B7612">
      <w:pPr>
        <w:spacing w:after="0" w:line="240" w:lineRule="auto"/>
        <w:jc w:val="both"/>
        <w:rPr>
          <w:rFonts w:cstheme="minorHAnsi"/>
          <w:bCs/>
        </w:rPr>
      </w:pPr>
      <w:r w:rsidRPr="00E573CF">
        <w:rPr>
          <w:rFonts w:cstheme="minorHAnsi"/>
          <w:bCs/>
        </w:rPr>
        <w:t xml:space="preserve">                </w:t>
      </w:r>
      <w:r w:rsidR="00C71934" w:rsidRPr="00E573CF">
        <w:rPr>
          <w:rFonts w:cstheme="minorHAnsi"/>
          <w:bCs/>
        </w:rPr>
        <w:t xml:space="preserve">  </w:t>
      </w:r>
      <w:r w:rsidRPr="00E573CF">
        <w:rPr>
          <w:rFonts w:cstheme="minorHAnsi"/>
          <w:bCs/>
        </w:rPr>
        <w:t xml:space="preserve">   </w:t>
      </w:r>
      <w:r w:rsidR="00C71934" w:rsidRPr="00E573CF">
        <w:rPr>
          <w:rFonts w:cstheme="minorHAnsi"/>
          <w:bCs/>
        </w:rPr>
        <w:t xml:space="preserve"> </w:t>
      </w:r>
      <w:proofErr w:type="gramStart"/>
      <w:r w:rsidR="008B7612" w:rsidRPr="00E573CF">
        <w:rPr>
          <w:rFonts w:cstheme="minorHAnsi"/>
          <w:bCs/>
        </w:rPr>
        <w:t>code</w:t>
      </w:r>
      <w:proofErr w:type="gramEnd"/>
      <w:r w:rsidR="008B7612" w:rsidRPr="00E573CF">
        <w:rPr>
          <w:rFonts w:cstheme="minorHAnsi"/>
          <w:bCs/>
        </w:rPr>
        <w:t xml:space="preserve"> whereby samples may be</w:t>
      </w:r>
      <w:r w:rsidR="006E1D43" w:rsidRPr="00E573CF">
        <w:rPr>
          <w:rFonts w:cstheme="minorHAnsi"/>
          <w:bCs/>
        </w:rPr>
        <w:t xml:space="preserve"> identified by these codes only</w:t>
      </w:r>
    </w:p>
    <w:p w:rsidR="000E4A80" w:rsidRPr="00E573CF" w:rsidRDefault="000E4A80" w:rsidP="000E4A80">
      <w:pPr>
        <w:spacing w:after="0" w:line="240" w:lineRule="auto"/>
        <w:jc w:val="both"/>
        <w:rPr>
          <w:rFonts w:cstheme="minorHAnsi"/>
        </w:rPr>
      </w:pPr>
      <w:r w:rsidRPr="00E573CF">
        <w:rPr>
          <w:rFonts w:cstheme="minorHAnsi"/>
          <w:b/>
          <w:bCs/>
        </w:rPr>
        <w:t xml:space="preserve"> </w:t>
      </w:r>
      <w:r w:rsidR="00A82EB1" w:rsidRPr="00E573CF">
        <w:rPr>
          <w:rFonts w:cstheme="minorHAnsi"/>
          <w:b/>
          <w:bCs/>
        </w:rPr>
        <w:t xml:space="preserve">  </w:t>
      </w:r>
      <w:r w:rsidRPr="00E573CF">
        <w:rPr>
          <w:rFonts w:cstheme="minorHAnsi"/>
          <w:b/>
          <w:bCs/>
        </w:rPr>
        <w:t xml:space="preserve">    </w:t>
      </w:r>
      <w:r w:rsidR="007C3BCB" w:rsidRPr="00E573CF">
        <w:rPr>
          <w:rFonts w:cstheme="minorHAnsi"/>
          <w:b/>
          <w:bCs/>
        </w:rPr>
        <w:t xml:space="preserve">   </w:t>
      </w:r>
      <w:r w:rsidRPr="00E573CF">
        <w:rPr>
          <w:rFonts w:cstheme="minorHAnsi"/>
          <w:b/>
          <w:bCs/>
        </w:rPr>
        <w:t xml:space="preserve">  </w:t>
      </w:r>
      <w:r w:rsidR="009737EE" w:rsidRPr="00E573CF">
        <w:rPr>
          <w:rFonts w:cstheme="minorHAnsi"/>
          <w:b/>
          <w:bCs/>
        </w:rPr>
        <w:t xml:space="preserve">  </w:t>
      </w:r>
      <w:sdt>
        <w:sdtPr>
          <w:rPr>
            <w:rFonts w:cstheme="minorHAnsi"/>
          </w:rPr>
          <w:id w:val="6770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EB1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Pr="00E573CF">
        <w:rPr>
          <w:rFonts w:ascii="Arial" w:hAnsi="Arial" w:cs="Arial"/>
        </w:rPr>
        <w:t xml:space="preserve">   </w:t>
      </w:r>
      <w:r w:rsidR="009737EE" w:rsidRPr="00E573CF">
        <w:rPr>
          <w:rFonts w:cstheme="minorHAnsi"/>
          <w:b/>
          <w:bCs/>
        </w:rPr>
        <w:t>Anonymized specimens</w:t>
      </w:r>
      <w:r w:rsidR="00B0569E" w:rsidRPr="00E573CF">
        <w:rPr>
          <w:rFonts w:cstheme="minorHAnsi"/>
        </w:rPr>
        <w:t xml:space="preserve">: All identification, including the code, </w:t>
      </w:r>
      <w:proofErr w:type="gramStart"/>
      <w:r w:rsidR="00B0569E" w:rsidRPr="00E573CF">
        <w:rPr>
          <w:rFonts w:cstheme="minorHAnsi"/>
        </w:rPr>
        <w:t>has been removed</w:t>
      </w:r>
      <w:proofErr w:type="gramEnd"/>
      <w:r w:rsidR="00B0569E" w:rsidRPr="00E573CF">
        <w:rPr>
          <w:rFonts w:cstheme="minorHAnsi"/>
        </w:rPr>
        <w:t xml:space="preserve"> from specimen </w:t>
      </w:r>
    </w:p>
    <w:p w:rsidR="00B0569E" w:rsidRPr="00E573CF" w:rsidRDefault="000E4A80" w:rsidP="000E4A80">
      <w:pPr>
        <w:spacing w:after="0" w:line="240" w:lineRule="auto"/>
        <w:jc w:val="both"/>
        <w:rPr>
          <w:rFonts w:cstheme="minorHAnsi"/>
        </w:rPr>
      </w:pPr>
      <w:r w:rsidRPr="00E573CF">
        <w:rPr>
          <w:rFonts w:cstheme="minorHAnsi"/>
        </w:rPr>
        <w:t xml:space="preserve">              </w:t>
      </w:r>
      <w:r w:rsidR="00C71934" w:rsidRPr="00E573CF">
        <w:rPr>
          <w:rFonts w:cstheme="minorHAnsi"/>
        </w:rPr>
        <w:t xml:space="preserve">  </w:t>
      </w:r>
      <w:r w:rsidRPr="00E573CF">
        <w:rPr>
          <w:rFonts w:cstheme="minorHAnsi"/>
        </w:rPr>
        <w:t xml:space="preserve">   </w:t>
      </w:r>
      <w:r w:rsidR="00A82EB1" w:rsidRPr="00E573CF">
        <w:rPr>
          <w:rFonts w:cstheme="minorHAnsi"/>
        </w:rPr>
        <w:t xml:space="preserve">  </w:t>
      </w:r>
      <w:proofErr w:type="gramStart"/>
      <w:r w:rsidR="00B0569E" w:rsidRPr="00E573CF">
        <w:rPr>
          <w:rFonts w:cstheme="minorHAnsi"/>
        </w:rPr>
        <w:t>samples</w:t>
      </w:r>
      <w:proofErr w:type="gramEnd"/>
      <w:r w:rsidR="00B0569E" w:rsidRPr="00E573CF">
        <w:rPr>
          <w:rFonts w:cstheme="minorHAnsi"/>
        </w:rPr>
        <w:t xml:space="preserve">, </w:t>
      </w:r>
      <w:r w:rsidR="008F7C0C" w:rsidRPr="00E573CF">
        <w:rPr>
          <w:rFonts w:cstheme="minorHAnsi"/>
        </w:rPr>
        <w:t>not allowing future re-linkage</w:t>
      </w:r>
    </w:p>
    <w:p w:rsidR="009737EE" w:rsidRPr="00E573CF" w:rsidRDefault="00A82EB1" w:rsidP="000E4A80">
      <w:pPr>
        <w:ind w:firstLine="240"/>
        <w:jc w:val="both"/>
        <w:rPr>
          <w:rFonts w:eastAsia="MS Gothic" w:cstheme="minorHAnsi"/>
        </w:rPr>
      </w:pPr>
      <w:r w:rsidRPr="00E573CF">
        <w:rPr>
          <w:rFonts w:eastAsia="MS Gothic" w:cstheme="minorHAnsi"/>
        </w:rPr>
        <w:t xml:space="preserve">    </w:t>
      </w:r>
      <w:r w:rsidR="000E4A80" w:rsidRPr="00E573CF">
        <w:rPr>
          <w:rFonts w:eastAsia="MS Gothic" w:cstheme="minorHAnsi"/>
        </w:rPr>
        <w:t xml:space="preserve"> </w:t>
      </w:r>
      <w:r w:rsidR="006A42E1">
        <w:rPr>
          <w:rFonts w:eastAsia="MS Gothic" w:cstheme="minorHAnsi"/>
        </w:rPr>
        <w:t xml:space="preserve">  </w:t>
      </w:r>
      <w:r w:rsidR="009737EE" w:rsidRPr="00E573CF">
        <w:rPr>
          <w:rFonts w:eastAsia="MS Gothic" w:cstheme="minorHAnsi"/>
        </w:rPr>
        <w:t xml:space="preserve">  </w:t>
      </w:r>
      <w:sdt>
        <w:sdtPr>
          <w:rPr>
            <w:rFonts w:cstheme="minorHAnsi"/>
          </w:rPr>
          <w:id w:val="-205853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Pr="00E573CF">
        <w:rPr>
          <w:rFonts w:cstheme="minorHAnsi"/>
          <w:b/>
          <w:bCs/>
        </w:rPr>
        <w:t xml:space="preserve">    </w:t>
      </w:r>
      <w:r w:rsidR="009737EE" w:rsidRPr="00E573CF">
        <w:rPr>
          <w:rFonts w:cstheme="minorHAnsi"/>
          <w:b/>
          <w:bCs/>
        </w:rPr>
        <w:t>Anonymous</w:t>
      </w:r>
      <w:r w:rsidR="009737EE" w:rsidRPr="00E573CF">
        <w:rPr>
          <w:rFonts w:cstheme="minorHAnsi"/>
        </w:rPr>
        <w:t xml:space="preserve">: </w:t>
      </w:r>
      <w:r w:rsidRPr="00E573CF">
        <w:rPr>
          <w:rFonts w:cstheme="minorHAnsi"/>
        </w:rPr>
        <w:t>Identifiers have never been associated w</w:t>
      </w:r>
      <w:r w:rsidR="008F7C0C" w:rsidRPr="00E573CF">
        <w:rPr>
          <w:rFonts w:cstheme="minorHAnsi"/>
        </w:rPr>
        <w:t xml:space="preserve">ith </w:t>
      </w:r>
      <w:r w:rsidRPr="00E573CF">
        <w:rPr>
          <w:rFonts w:cstheme="minorHAnsi"/>
        </w:rPr>
        <w:t>specimen samples</w:t>
      </w:r>
    </w:p>
    <w:p w:rsidR="009737EE" w:rsidRPr="00114213" w:rsidRDefault="00DE3068" w:rsidP="00114213">
      <w:pPr>
        <w:shd w:val="clear" w:color="auto" w:fill="F2F2F2" w:themeFill="background1" w:themeFillShade="F2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114213">
        <w:rPr>
          <w:rFonts w:cstheme="minorHAnsi"/>
          <w:b/>
          <w:color w:val="0070C0"/>
          <w:sz w:val="24"/>
          <w:szCs w:val="24"/>
        </w:rPr>
        <w:t>S</w:t>
      </w:r>
      <w:r w:rsidR="00114213">
        <w:rPr>
          <w:rFonts w:cstheme="minorHAnsi"/>
          <w:b/>
          <w:color w:val="0070C0"/>
          <w:sz w:val="24"/>
          <w:szCs w:val="24"/>
        </w:rPr>
        <w:t>E</w:t>
      </w:r>
      <w:r w:rsidR="00B2271F">
        <w:rPr>
          <w:rFonts w:cstheme="minorHAnsi"/>
          <w:b/>
          <w:color w:val="0070C0"/>
          <w:sz w:val="24"/>
          <w:szCs w:val="24"/>
        </w:rPr>
        <w:t xml:space="preserve">CTION </w:t>
      </w:r>
      <w:proofErr w:type="gramStart"/>
      <w:r w:rsidR="00B2271F">
        <w:rPr>
          <w:rFonts w:cstheme="minorHAnsi"/>
          <w:b/>
          <w:color w:val="0070C0"/>
          <w:sz w:val="24"/>
          <w:szCs w:val="24"/>
        </w:rPr>
        <w:t>FOUR</w:t>
      </w:r>
      <w:proofErr w:type="gramEnd"/>
      <w:r w:rsidR="00B2271F">
        <w:rPr>
          <w:rFonts w:cstheme="minorHAnsi"/>
          <w:b/>
          <w:color w:val="0070C0"/>
          <w:sz w:val="24"/>
          <w:szCs w:val="24"/>
        </w:rPr>
        <w:t>: GENETIC RESEA</w:t>
      </w:r>
      <w:r w:rsidR="00114213">
        <w:rPr>
          <w:rFonts w:cstheme="minorHAnsi"/>
          <w:b/>
          <w:color w:val="0070C0"/>
          <w:sz w:val="24"/>
          <w:szCs w:val="24"/>
        </w:rPr>
        <w:t>RCH</w:t>
      </w:r>
    </w:p>
    <w:p w:rsidR="009737EE" w:rsidRPr="009737EE" w:rsidRDefault="009737EE" w:rsidP="009737EE">
      <w:pPr>
        <w:shd w:val="clear" w:color="auto" w:fill="FFFFFF" w:themeFill="background1"/>
        <w:spacing w:after="0" w:line="240" w:lineRule="auto"/>
        <w:rPr>
          <w:rFonts w:cstheme="minorHAnsi"/>
          <w:b/>
          <w:color w:val="1F4E79" w:themeColor="accent1" w:themeShade="80"/>
          <w:sz w:val="28"/>
          <w:szCs w:val="28"/>
        </w:rPr>
      </w:pPr>
    </w:p>
    <w:p w:rsidR="00E83BFC" w:rsidRPr="00E573CF" w:rsidRDefault="00E83BFC" w:rsidP="00E83B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73CF">
        <w:rPr>
          <w:rFonts w:cstheme="minorHAnsi"/>
        </w:rPr>
        <w:t>Please identify the following information that will be collected:</w:t>
      </w:r>
    </w:p>
    <w:p w:rsidR="00E83BFC" w:rsidRPr="00E573CF" w:rsidRDefault="00A11FBE" w:rsidP="00E83BF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90968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BFC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E83BFC" w:rsidRPr="00E573CF">
        <w:rPr>
          <w:rFonts w:cstheme="minorHAnsi"/>
        </w:rPr>
        <w:t xml:space="preserve">   Family History</w:t>
      </w:r>
    </w:p>
    <w:p w:rsidR="00E83BFC" w:rsidRDefault="00E83BFC" w:rsidP="00E83BF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73CF">
        <w:rPr>
          <w:rFonts w:cstheme="minorHAnsi"/>
        </w:rPr>
        <w:t xml:space="preserve">       If so, please explain: </w:t>
      </w:r>
      <w:sdt>
        <w:sdtPr>
          <w:rPr>
            <w:rFonts w:cstheme="minorHAnsi"/>
          </w:rPr>
          <w:id w:val="-16307003"/>
          <w:placeholder>
            <w:docPart w:val="91D23D5702D2484489F1EDF94BA1C42D"/>
          </w:placeholder>
          <w:showingPlcHdr/>
          <w:text/>
        </w:sdtPr>
        <w:sdtEndPr/>
        <w:sdtContent>
          <w:r w:rsidRPr="00E573CF">
            <w:rPr>
              <w:rStyle w:val="PlaceholderText"/>
              <w:rFonts w:cstheme="minorHAnsi"/>
              <w:b/>
            </w:rPr>
            <w:t>Click here to enter text.</w:t>
          </w:r>
        </w:sdtContent>
      </w:sdt>
    </w:p>
    <w:p w:rsidR="006A42E1" w:rsidRPr="00E573CF" w:rsidRDefault="006A42E1" w:rsidP="00E83BF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83BFC" w:rsidRPr="00E573CF" w:rsidRDefault="00E83BFC" w:rsidP="00E83B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73CF">
        <w:rPr>
          <w:rFonts w:cstheme="minorHAnsi"/>
        </w:rPr>
        <w:t xml:space="preserve">           </w:t>
      </w:r>
      <w:r w:rsidR="008361AE" w:rsidRPr="00E573CF">
        <w:rPr>
          <w:rFonts w:cstheme="minorHAnsi"/>
        </w:rPr>
        <w:t xml:space="preserve"> </w:t>
      </w:r>
      <w:r w:rsidRPr="00E573CF">
        <w:rPr>
          <w:rFonts w:cstheme="minorHAnsi"/>
        </w:rPr>
        <w:t xml:space="preserve"> </w:t>
      </w:r>
      <w:sdt>
        <w:sdtPr>
          <w:rPr>
            <w:rFonts w:cstheme="minorHAnsi"/>
          </w:rPr>
          <w:id w:val="-67626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Pr="00E573CF">
        <w:rPr>
          <w:rFonts w:cstheme="minorHAnsi"/>
        </w:rPr>
        <w:t xml:space="preserve">  Race or ethnicity</w:t>
      </w:r>
    </w:p>
    <w:p w:rsidR="00E83BFC" w:rsidRDefault="00E83BFC" w:rsidP="00E83B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73CF">
        <w:rPr>
          <w:rFonts w:cstheme="minorHAnsi"/>
        </w:rPr>
        <w:tab/>
        <w:t xml:space="preserve">       If so, please explain: </w:t>
      </w:r>
      <w:sdt>
        <w:sdtPr>
          <w:rPr>
            <w:rFonts w:cstheme="minorHAnsi"/>
          </w:rPr>
          <w:id w:val="-748960738"/>
          <w:placeholder>
            <w:docPart w:val="59734769058640569053B12B06298D6D"/>
          </w:placeholder>
          <w:showingPlcHdr/>
          <w:text/>
        </w:sdtPr>
        <w:sdtEndPr/>
        <w:sdtContent>
          <w:r w:rsidRPr="00E573CF">
            <w:rPr>
              <w:rStyle w:val="PlaceholderText"/>
              <w:rFonts w:cstheme="minorHAnsi"/>
              <w:b/>
            </w:rPr>
            <w:t>Click here to enter text.</w:t>
          </w:r>
        </w:sdtContent>
      </w:sdt>
    </w:p>
    <w:p w:rsidR="006A42E1" w:rsidRPr="00E573CF" w:rsidRDefault="006A42E1" w:rsidP="00E83B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83BFC" w:rsidRPr="00E573CF" w:rsidRDefault="00E83BFC" w:rsidP="00F61E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573CF">
        <w:rPr>
          <w:rFonts w:cstheme="minorHAnsi"/>
        </w:rPr>
        <w:t>Will the result of the findings be shared</w:t>
      </w:r>
      <w:proofErr w:type="gramEnd"/>
      <w:r w:rsidRPr="00E573CF">
        <w:rPr>
          <w:rFonts w:cstheme="minorHAnsi"/>
        </w:rPr>
        <w:t xml:space="preserve"> with research participants?</w:t>
      </w:r>
      <w:r w:rsidR="00F61EC1" w:rsidRPr="00E573CF">
        <w:rPr>
          <w:rFonts w:cstheme="minorHAnsi"/>
        </w:rPr>
        <w:t xml:space="preserve"> (Please note, there must be a plan for sharing results in compliance with the preferences of the participant)</w:t>
      </w:r>
    </w:p>
    <w:p w:rsidR="00F61EC1" w:rsidRPr="00E573CF" w:rsidRDefault="00F61EC1" w:rsidP="00216A98">
      <w:pPr>
        <w:spacing w:after="0" w:line="240" w:lineRule="auto"/>
        <w:ind w:left="360"/>
        <w:rPr>
          <w:rFonts w:cstheme="minorHAnsi"/>
        </w:rPr>
      </w:pPr>
      <w:r w:rsidRPr="00E573CF">
        <w:rPr>
          <w:rFonts w:cstheme="minorHAnsi"/>
        </w:rPr>
        <w:t xml:space="preserve">       </w:t>
      </w:r>
      <w:sdt>
        <w:sdtPr>
          <w:rPr>
            <w:rFonts w:eastAsia="MS Gothic" w:cstheme="minorHAnsi"/>
          </w:rPr>
          <w:id w:val="-16231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213" w:rsidRPr="00E573C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573CF">
        <w:rPr>
          <w:rFonts w:cstheme="minorHAnsi"/>
        </w:rPr>
        <w:t xml:space="preserve">   No</w:t>
      </w:r>
      <w:r w:rsidR="00216A98">
        <w:rPr>
          <w:rFonts w:cstheme="minorHAnsi"/>
        </w:rPr>
        <w:t xml:space="preserve">    </w:t>
      </w:r>
      <w:sdt>
        <w:sdtPr>
          <w:rPr>
            <w:rFonts w:cstheme="minorHAnsi"/>
          </w:rPr>
          <w:id w:val="-170663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213" w:rsidRPr="00E573C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573CF">
        <w:rPr>
          <w:rFonts w:cstheme="minorHAnsi"/>
        </w:rPr>
        <w:t xml:space="preserve">   Yes      </w:t>
      </w:r>
    </w:p>
    <w:p w:rsidR="006A42E1" w:rsidRDefault="006A42E1" w:rsidP="00F61EC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6A42E1" w:rsidRDefault="006A42E1" w:rsidP="00F61EC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6A42E1" w:rsidRDefault="006A42E1" w:rsidP="00F61EC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6A42E1" w:rsidRDefault="006A42E1" w:rsidP="00F61EC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F61EC1" w:rsidRPr="00E573CF" w:rsidRDefault="00F61EC1" w:rsidP="00F61EC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573CF">
        <w:rPr>
          <w:rFonts w:cstheme="minorHAnsi"/>
          <w:b/>
        </w:rPr>
        <w:t>If yes:</w:t>
      </w:r>
    </w:p>
    <w:p w:rsidR="00F61EC1" w:rsidRPr="00E573CF" w:rsidRDefault="00F61EC1" w:rsidP="00F61EC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gramStart"/>
      <w:r w:rsidRPr="00E573CF">
        <w:rPr>
          <w:rFonts w:cstheme="minorHAnsi"/>
        </w:rPr>
        <w:t>A</w:t>
      </w:r>
      <w:r w:rsidR="00E83BFC" w:rsidRPr="00E573CF">
        <w:rPr>
          <w:rFonts w:cstheme="minorHAnsi"/>
        </w:rPr>
        <w:t>re these procedures described</w:t>
      </w:r>
      <w:proofErr w:type="gramEnd"/>
      <w:r w:rsidR="00E83BFC" w:rsidRPr="00E573CF">
        <w:rPr>
          <w:rFonts w:cstheme="minorHAnsi"/>
        </w:rPr>
        <w:t xml:space="preserve"> in the protocol?    </w:t>
      </w:r>
    </w:p>
    <w:p w:rsidR="00F61EC1" w:rsidRDefault="00F61EC1" w:rsidP="00F61EC1">
      <w:pPr>
        <w:spacing w:after="0" w:line="240" w:lineRule="auto"/>
        <w:rPr>
          <w:rFonts w:cstheme="minorHAnsi"/>
          <w:bCs/>
        </w:rPr>
      </w:pPr>
      <w:r w:rsidRPr="00E573CF">
        <w:rPr>
          <w:rFonts w:cstheme="minorHAnsi"/>
        </w:rPr>
        <w:t xml:space="preserve">                    </w:t>
      </w:r>
      <w:sdt>
        <w:sdtPr>
          <w:rPr>
            <w:rFonts w:cstheme="minorHAnsi"/>
          </w:rPr>
          <w:id w:val="-203279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BFC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E83BFC" w:rsidRPr="00E573CF" w:rsidDel="00AA5FAE">
        <w:rPr>
          <w:rFonts w:cstheme="minorHAnsi"/>
        </w:rPr>
        <w:t xml:space="preserve"> </w:t>
      </w:r>
      <w:r w:rsidR="00E83BFC" w:rsidRPr="00E573CF">
        <w:rPr>
          <w:rFonts w:cstheme="minorHAnsi"/>
          <w:bCs/>
        </w:rPr>
        <w:t xml:space="preserve"> Yes   </w:t>
      </w:r>
      <w:sdt>
        <w:sdtPr>
          <w:rPr>
            <w:rFonts w:cstheme="minorHAnsi"/>
          </w:rPr>
          <w:id w:val="196036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BFC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E83BFC" w:rsidRPr="00E573CF" w:rsidDel="00AA5FAE">
        <w:rPr>
          <w:rFonts w:cstheme="minorHAnsi"/>
        </w:rPr>
        <w:t xml:space="preserve"> </w:t>
      </w:r>
      <w:r w:rsidR="00E83BFC" w:rsidRPr="00E573CF">
        <w:rPr>
          <w:rFonts w:cstheme="minorHAnsi"/>
          <w:bCs/>
        </w:rPr>
        <w:t xml:space="preserve"> No</w:t>
      </w:r>
    </w:p>
    <w:p w:rsidR="006A42E1" w:rsidRPr="00E573CF" w:rsidRDefault="006A42E1" w:rsidP="00F61EC1">
      <w:pPr>
        <w:spacing w:after="0" w:line="240" w:lineRule="auto"/>
        <w:rPr>
          <w:rFonts w:cstheme="minorHAnsi"/>
          <w:bCs/>
        </w:rPr>
      </w:pPr>
    </w:p>
    <w:p w:rsidR="00F61EC1" w:rsidRPr="00E573CF" w:rsidRDefault="00E83BFC" w:rsidP="00F61EC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gramStart"/>
      <w:r w:rsidRPr="00E573CF">
        <w:rPr>
          <w:rFonts w:cstheme="minorHAnsi"/>
        </w:rPr>
        <w:t>Are they described</w:t>
      </w:r>
      <w:proofErr w:type="gramEnd"/>
      <w:r w:rsidRPr="00E573CF">
        <w:rPr>
          <w:rFonts w:cstheme="minorHAnsi"/>
        </w:rPr>
        <w:t xml:space="preserve"> in the participant consent form?</w:t>
      </w:r>
    </w:p>
    <w:p w:rsidR="00E83BFC" w:rsidRDefault="00F61EC1" w:rsidP="00F61EC1">
      <w:pPr>
        <w:spacing w:after="0" w:line="240" w:lineRule="auto"/>
        <w:ind w:left="720"/>
        <w:rPr>
          <w:rFonts w:cstheme="minorHAnsi"/>
          <w:bCs/>
        </w:rPr>
      </w:pPr>
      <w:r w:rsidRPr="00E573CF">
        <w:rPr>
          <w:rFonts w:cstheme="minorHAnsi"/>
        </w:rPr>
        <w:t xml:space="preserve">  </w:t>
      </w:r>
      <w:r w:rsidR="00E83BFC" w:rsidRPr="00E573CF">
        <w:rPr>
          <w:rFonts w:cstheme="minorHAnsi"/>
        </w:rPr>
        <w:t xml:space="preserve"> </w:t>
      </w:r>
      <w:r w:rsidRPr="00E573CF">
        <w:rPr>
          <w:rFonts w:cstheme="minorHAnsi"/>
        </w:rPr>
        <w:t xml:space="preserve"> </w:t>
      </w:r>
      <w:r w:rsidR="00E83BFC" w:rsidRPr="00E573CF">
        <w:rPr>
          <w:rFonts w:cstheme="minorHAnsi"/>
        </w:rPr>
        <w:t xml:space="preserve">   </w:t>
      </w:r>
      <w:sdt>
        <w:sdtPr>
          <w:rPr>
            <w:rFonts w:eastAsia="MS Gothic" w:cstheme="minorHAnsi"/>
          </w:rPr>
          <w:id w:val="-25012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BFC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E83BFC" w:rsidRPr="00E573CF" w:rsidDel="00AA5FAE">
        <w:rPr>
          <w:rFonts w:cstheme="minorHAnsi"/>
        </w:rPr>
        <w:t xml:space="preserve"> </w:t>
      </w:r>
      <w:r w:rsidR="00E83BFC" w:rsidRPr="00E573CF">
        <w:rPr>
          <w:rFonts w:cstheme="minorHAnsi"/>
          <w:bCs/>
        </w:rPr>
        <w:t xml:space="preserve"> Yes    </w:t>
      </w:r>
      <w:sdt>
        <w:sdtPr>
          <w:rPr>
            <w:rFonts w:eastAsia="MS Gothic" w:cstheme="minorHAnsi"/>
          </w:rPr>
          <w:id w:val="85061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BFC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E83BFC" w:rsidRPr="00E573CF" w:rsidDel="00AA5FAE">
        <w:rPr>
          <w:rFonts w:cstheme="minorHAnsi"/>
        </w:rPr>
        <w:t xml:space="preserve"> </w:t>
      </w:r>
      <w:r w:rsidR="00E83BFC" w:rsidRPr="00E573CF">
        <w:rPr>
          <w:rFonts w:cstheme="minorHAnsi"/>
          <w:bCs/>
        </w:rPr>
        <w:t xml:space="preserve"> No</w:t>
      </w:r>
    </w:p>
    <w:p w:rsidR="006A42E1" w:rsidRPr="00E573CF" w:rsidRDefault="006A42E1" w:rsidP="00F61EC1">
      <w:pPr>
        <w:spacing w:after="0" w:line="240" w:lineRule="auto"/>
        <w:ind w:left="720"/>
        <w:rPr>
          <w:rFonts w:cstheme="minorHAnsi"/>
          <w:bCs/>
        </w:rPr>
      </w:pPr>
    </w:p>
    <w:p w:rsidR="00F61EC1" w:rsidRPr="00E573CF" w:rsidRDefault="00E83BFC" w:rsidP="00F61EC1">
      <w:pPr>
        <w:pStyle w:val="Level1"/>
        <w:numPr>
          <w:ilvl w:val="0"/>
          <w:numId w:val="10"/>
        </w:numPr>
        <w:tabs>
          <w:tab w:val="left" w:pos="1440"/>
          <w:tab w:val="left" w:pos="6480"/>
          <w:tab w:val="left" w:pos="7440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E573CF">
        <w:rPr>
          <w:rFonts w:asciiTheme="minorHAnsi" w:hAnsiTheme="minorHAnsi" w:cstheme="minorHAnsi"/>
          <w:sz w:val="22"/>
          <w:szCs w:val="22"/>
        </w:rPr>
        <w:t>Describe these procedures for the current study:</w:t>
      </w:r>
    </w:p>
    <w:p w:rsidR="00E83BFC" w:rsidRDefault="00A11FBE" w:rsidP="00F61EC1">
      <w:pPr>
        <w:pStyle w:val="Level1"/>
        <w:tabs>
          <w:tab w:val="left" w:pos="1440"/>
          <w:tab w:val="left" w:pos="6480"/>
          <w:tab w:val="left" w:pos="7440"/>
          <w:tab w:val="right" w:pos="9360"/>
        </w:tabs>
        <w:ind w:left="108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03644486"/>
          <w:placeholder>
            <w:docPart w:val="5D2133ABEBCA44FF8B4E239A5D658E40"/>
          </w:placeholder>
          <w:showingPlcHdr/>
          <w:text/>
        </w:sdtPr>
        <w:sdtEndPr/>
        <w:sdtContent>
          <w:r w:rsidR="00F61EC1" w:rsidRPr="00E573CF">
            <w:rPr>
              <w:rStyle w:val="PlaceholderText"/>
              <w:rFonts w:asciiTheme="minorHAnsi" w:hAnsiTheme="minorHAnsi" w:cstheme="minorHAnsi"/>
              <w:b/>
              <w:sz w:val="22"/>
              <w:szCs w:val="22"/>
            </w:rPr>
            <w:t>Click here to enter text.</w:t>
          </w:r>
        </w:sdtContent>
      </w:sdt>
      <w:r w:rsidR="00F61EC1" w:rsidRPr="00E573C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A42E1" w:rsidRPr="00E573CF" w:rsidRDefault="006A42E1" w:rsidP="00F61EC1">
      <w:pPr>
        <w:pStyle w:val="Level1"/>
        <w:tabs>
          <w:tab w:val="left" w:pos="1440"/>
          <w:tab w:val="left" w:pos="6480"/>
          <w:tab w:val="left" w:pos="7440"/>
          <w:tab w:val="right" w:pos="9360"/>
        </w:tabs>
        <w:ind w:left="1080"/>
        <w:rPr>
          <w:rFonts w:asciiTheme="minorHAnsi" w:hAnsiTheme="minorHAnsi" w:cstheme="minorHAnsi"/>
          <w:sz w:val="22"/>
          <w:szCs w:val="22"/>
        </w:rPr>
      </w:pPr>
    </w:p>
    <w:p w:rsidR="00F61EC1" w:rsidRPr="00E573CF" w:rsidRDefault="00F61EC1" w:rsidP="00F61EC1">
      <w:pPr>
        <w:pStyle w:val="Level1"/>
        <w:numPr>
          <w:ilvl w:val="0"/>
          <w:numId w:val="8"/>
        </w:numPr>
        <w:tabs>
          <w:tab w:val="left" w:pos="720"/>
        </w:tabs>
        <w:rPr>
          <w:rFonts w:asciiTheme="minorHAnsi" w:hAnsiTheme="minorHAnsi" w:cs="Arial"/>
          <w:sz w:val="22"/>
          <w:szCs w:val="22"/>
        </w:rPr>
      </w:pPr>
      <w:r w:rsidRPr="00E573CF">
        <w:rPr>
          <w:rFonts w:asciiTheme="minorHAnsi" w:hAnsiTheme="minorHAnsi" w:cs="Arial"/>
          <w:sz w:val="22"/>
          <w:szCs w:val="22"/>
        </w:rPr>
        <w:t xml:space="preserve">Under exceptional circumstances, researchers may be under obligation to disclose genetic information to biological relatives of the participants. For example, genetic findings may reveal information of a serious or life-threatening diagnosis in which treatment intervention is necessary. </w:t>
      </w:r>
    </w:p>
    <w:p w:rsidR="006A42E1" w:rsidRDefault="006A42E1" w:rsidP="00F61EC1">
      <w:pPr>
        <w:pStyle w:val="Level1"/>
        <w:tabs>
          <w:tab w:val="left" w:pos="720"/>
        </w:tabs>
        <w:rPr>
          <w:rFonts w:asciiTheme="minorHAnsi" w:hAnsiTheme="minorHAnsi" w:cs="Arial"/>
          <w:sz w:val="22"/>
          <w:szCs w:val="22"/>
        </w:rPr>
      </w:pPr>
    </w:p>
    <w:p w:rsidR="00F61EC1" w:rsidRPr="00E573CF" w:rsidRDefault="007C3BCB" w:rsidP="00F61EC1">
      <w:pPr>
        <w:pStyle w:val="Level1"/>
        <w:tabs>
          <w:tab w:val="left" w:pos="720"/>
        </w:tabs>
        <w:rPr>
          <w:rFonts w:asciiTheme="minorHAnsi" w:hAnsiTheme="minorHAnsi" w:cs="Arial"/>
          <w:sz w:val="22"/>
          <w:szCs w:val="22"/>
        </w:rPr>
      </w:pPr>
      <w:r w:rsidRPr="00E573CF">
        <w:rPr>
          <w:rFonts w:asciiTheme="minorHAnsi" w:hAnsiTheme="minorHAnsi" w:cs="Arial"/>
          <w:sz w:val="22"/>
          <w:szCs w:val="22"/>
        </w:rPr>
        <w:t>Do you reasonably for</w:t>
      </w:r>
      <w:r w:rsidR="00881D3D" w:rsidRPr="00E573CF">
        <w:rPr>
          <w:rFonts w:asciiTheme="minorHAnsi" w:hAnsiTheme="minorHAnsi" w:cs="Arial"/>
          <w:sz w:val="22"/>
          <w:szCs w:val="22"/>
        </w:rPr>
        <w:t>e</w:t>
      </w:r>
      <w:r w:rsidRPr="00E573CF">
        <w:rPr>
          <w:rFonts w:asciiTheme="minorHAnsi" w:hAnsiTheme="minorHAnsi" w:cs="Arial"/>
          <w:sz w:val="22"/>
          <w:szCs w:val="22"/>
        </w:rPr>
        <w:t>see this within the context of this study?</w:t>
      </w:r>
    </w:p>
    <w:p w:rsidR="007C3BCB" w:rsidRDefault="007C3BCB" w:rsidP="007C3BCB">
      <w:pPr>
        <w:spacing w:after="0" w:line="240" w:lineRule="auto"/>
        <w:rPr>
          <w:rFonts w:cstheme="minorHAnsi"/>
          <w:bCs/>
        </w:rPr>
      </w:pPr>
      <w:r w:rsidRPr="00E573CF">
        <w:rPr>
          <w:rFonts w:cstheme="minorHAnsi"/>
        </w:rPr>
        <w:t xml:space="preserve">        </w:t>
      </w:r>
      <w:r w:rsidR="00B94EBE">
        <w:rPr>
          <w:rFonts w:cstheme="minorHAnsi"/>
        </w:rPr>
        <w:t xml:space="preserve"> </w:t>
      </w:r>
      <w:r w:rsidRPr="00E573CF">
        <w:rPr>
          <w:rFonts w:cstheme="minorHAnsi"/>
        </w:rPr>
        <w:t xml:space="preserve">     </w:t>
      </w:r>
      <w:r w:rsidR="006A42E1">
        <w:rPr>
          <w:rFonts w:cstheme="minorHAnsi"/>
        </w:rPr>
        <w:t xml:space="preserve"> </w:t>
      </w:r>
      <w:sdt>
        <w:sdtPr>
          <w:rPr>
            <w:rFonts w:cstheme="minorHAnsi"/>
          </w:rPr>
          <w:id w:val="27336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Pr="00E573CF" w:rsidDel="00AA5FAE">
        <w:rPr>
          <w:rFonts w:cstheme="minorHAnsi"/>
        </w:rPr>
        <w:t xml:space="preserve"> </w:t>
      </w:r>
      <w:r w:rsidRPr="00E573CF">
        <w:rPr>
          <w:rFonts w:cstheme="minorHAnsi"/>
          <w:bCs/>
        </w:rPr>
        <w:t xml:space="preserve"> Yes   </w:t>
      </w:r>
      <w:sdt>
        <w:sdtPr>
          <w:rPr>
            <w:rFonts w:cstheme="minorHAnsi"/>
          </w:rPr>
          <w:id w:val="132131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Pr="00E573CF" w:rsidDel="00AA5FAE">
        <w:rPr>
          <w:rFonts w:cstheme="minorHAnsi"/>
        </w:rPr>
        <w:t xml:space="preserve"> </w:t>
      </w:r>
      <w:r w:rsidRPr="00E573CF">
        <w:rPr>
          <w:rFonts w:cstheme="minorHAnsi"/>
          <w:bCs/>
        </w:rPr>
        <w:t xml:space="preserve"> No</w:t>
      </w:r>
    </w:p>
    <w:p w:rsidR="00E55ED5" w:rsidRPr="00E573CF" w:rsidRDefault="00E55ED5" w:rsidP="00F61EC1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E573CF">
        <w:rPr>
          <w:rFonts w:asciiTheme="minorHAnsi" w:hAnsiTheme="minorHAnsi" w:cs="Arial"/>
          <w:sz w:val="22"/>
          <w:szCs w:val="22"/>
        </w:rPr>
        <w:t>If yes, please explain:</w:t>
      </w:r>
      <w:r w:rsidR="00E573CF" w:rsidRPr="00E573CF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022059406"/>
          <w:placeholder>
            <w:docPart w:val="65B44C0722FA4E8484FE03F62D851B2B"/>
          </w:placeholder>
          <w:showingPlcHdr/>
          <w:text/>
        </w:sdtPr>
        <w:sdtEndPr/>
        <w:sdtContent>
          <w:r w:rsidRPr="00E573CF">
            <w:rPr>
              <w:rStyle w:val="PlaceholderText"/>
              <w:rFonts w:asciiTheme="minorHAnsi" w:hAnsiTheme="minorHAnsi" w:cstheme="minorHAnsi"/>
              <w:b/>
              <w:sz w:val="22"/>
              <w:szCs w:val="22"/>
            </w:rPr>
            <w:t>Click here to enter text.</w:t>
          </w:r>
        </w:sdtContent>
      </w:sdt>
    </w:p>
    <w:p w:rsidR="006A42E1" w:rsidRDefault="006A42E1" w:rsidP="00F61EC1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:rsidR="00881D3D" w:rsidRPr="00E573CF" w:rsidRDefault="00881D3D" w:rsidP="00F61EC1">
      <w:pPr>
        <w:pStyle w:val="Level1"/>
        <w:tabs>
          <w:tab w:val="left" w:pos="720"/>
        </w:tabs>
        <w:rPr>
          <w:rFonts w:asciiTheme="minorHAnsi" w:hAnsiTheme="minorHAnsi" w:cs="Arial"/>
          <w:sz w:val="22"/>
          <w:szCs w:val="22"/>
        </w:rPr>
      </w:pPr>
      <w:r w:rsidRPr="00E573CF">
        <w:rPr>
          <w:rFonts w:asciiTheme="minorHAnsi" w:hAnsiTheme="minorHAnsi" w:cstheme="minorHAnsi"/>
          <w:sz w:val="22"/>
          <w:szCs w:val="22"/>
        </w:rPr>
        <w:t xml:space="preserve">Please confirm you have included this information in the Research Ethics Application, as well as the Consent Form(s). </w:t>
      </w:r>
    </w:p>
    <w:p w:rsidR="00881D3D" w:rsidRDefault="00881D3D" w:rsidP="00881D3D">
      <w:pPr>
        <w:spacing w:after="0" w:line="240" w:lineRule="auto"/>
        <w:rPr>
          <w:rFonts w:cstheme="minorHAnsi"/>
          <w:bCs/>
        </w:rPr>
      </w:pPr>
      <w:r w:rsidRPr="00E573CF">
        <w:rPr>
          <w:rFonts w:cstheme="minorHAnsi"/>
        </w:rPr>
        <w:t xml:space="preserve">           </w:t>
      </w:r>
      <w:r w:rsidR="00B94EBE">
        <w:rPr>
          <w:rFonts w:cstheme="minorHAnsi"/>
        </w:rPr>
        <w:t xml:space="preserve"> </w:t>
      </w:r>
      <w:r w:rsidRPr="00E573CF">
        <w:rPr>
          <w:rFonts w:cstheme="minorHAnsi"/>
        </w:rPr>
        <w:t xml:space="preserve">  </w:t>
      </w:r>
      <w:r w:rsidR="006A42E1">
        <w:rPr>
          <w:rFonts w:cstheme="minorHAnsi"/>
        </w:rPr>
        <w:t xml:space="preserve"> </w:t>
      </w:r>
      <w:sdt>
        <w:sdtPr>
          <w:rPr>
            <w:rFonts w:cstheme="minorHAnsi"/>
          </w:rPr>
          <w:id w:val="179462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Pr="00E573CF" w:rsidDel="00AA5FAE">
        <w:rPr>
          <w:rFonts w:cstheme="minorHAnsi"/>
        </w:rPr>
        <w:t xml:space="preserve"> </w:t>
      </w:r>
      <w:r w:rsidRPr="00E573CF">
        <w:rPr>
          <w:rFonts w:cstheme="minorHAnsi"/>
          <w:bCs/>
        </w:rPr>
        <w:t xml:space="preserve"> Yes   </w:t>
      </w:r>
      <w:sdt>
        <w:sdtPr>
          <w:rPr>
            <w:rFonts w:cstheme="minorHAnsi"/>
          </w:rPr>
          <w:id w:val="147649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Pr="00E573CF" w:rsidDel="00AA5FAE">
        <w:rPr>
          <w:rFonts w:cstheme="minorHAnsi"/>
        </w:rPr>
        <w:t xml:space="preserve"> </w:t>
      </w:r>
      <w:r w:rsidRPr="00E573CF">
        <w:rPr>
          <w:rFonts w:cstheme="minorHAnsi"/>
          <w:bCs/>
        </w:rPr>
        <w:t xml:space="preserve"> No</w:t>
      </w:r>
    </w:p>
    <w:p w:rsidR="006A42E1" w:rsidRPr="00E573CF" w:rsidRDefault="006A42E1" w:rsidP="00881D3D">
      <w:pPr>
        <w:spacing w:after="0" w:line="240" w:lineRule="auto"/>
        <w:rPr>
          <w:rFonts w:cstheme="minorHAnsi"/>
          <w:bCs/>
        </w:rPr>
      </w:pPr>
    </w:p>
    <w:p w:rsidR="00F61EC1" w:rsidRPr="00E573CF" w:rsidRDefault="00881D3D" w:rsidP="00881D3D">
      <w:pPr>
        <w:pStyle w:val="Level1"/>
        <w:numPr>
          <w:ilvl w:val="0"/>
          <w:numId w:val="8"/>
        </w:numPr>
        <w:tabs>
          <w:tab w:val="left" w:pos="720"/>
        </w:tabs>
        <w:rPr>
          <w:rFonts w:asciiTheme="minorHAnsi" w:hAnsiTheme="minorHAnsi" w:cs="Arial"/>
          <w:sz w:val="22"/>
          <w:szCs w:val="22"/>
        </w:rPr>
      </w:pPr>
      <w:proofErr w:type="gramStart"/>
      <w:r w:rsidRPr="00E573CF">
        <w:rPr>
          <w:rFonts w:asciiTheme="minorHAnsi" w:hAnsiTheme="minorHAnsi" w:cs="Arial"/>
          <w:sz w:val="22"/>
          <w:szCs w:val="22"/>
        </w:rPr>
        <w:t xml:space="preserve">Please indicate whether a participant can withdraw from the genetic portion of the study or the optional </w:t>
      </w:r>
      <w:proofErr w:type="spellStart"/>
      <w:r w:rsidRPr="00E573CF">
        <w:rPr>
          <w:rFonts w:asciiTheme="minorHAnsi" w:hAnsiTheme="minorHAnsi" w:cs="Arial"/>
          <w:sz w:val="22"/>
          <w:szCs w:val="22"/>
        </w:rPr>
        <w:t>substudy</w:t>
      </w:r>
      <w:proofErr w:type="spellEnd"/>
      <w:r w:rsidRPr="00E573CF">
        <w:rPr>
          <w:rFonts w:asciiTheme="minorHAnsi" w:hAnsiTheme="minorHAnsi" w:cs="Arial"/>
          <w:sz w:val="22"/>
          <w:szCs w:val="22"/>
        </w:rPr>
        <w:t>?</w:t>
      </w:r>
      <w:proofErr w:type="gramEnd"/>
    </w:p>
    <w:p w:rsidR="00881D3D" w:rsidRPr="00E573CF" w:rsidRDefault="00881D3D" w:rsidP="00881D3D">
      <w:pPr>
        <w:spacing w:after="0" w:line="240" w:lineRule="auto"/>
        <w:ind w:left="360"/>
        <w:rPr>
          <w:rFonts w:cstheme="minorHAnsi"/>
          <w:bCs/>
        </w:rPr>
      </w:pPr>
      <w:r w:rsidRPr="00E573CF">
        <w:rPr>
          <w:rFonts w:cstheme="minorHAnsi"/>
        </w:rPr>
        <w:t xml:space="preserve">    </w:t>
      </w:r>
      <w:r w:rsidR="006A42E1">
        <w:rPr>
          <w:rFonts w:cstheme="minorHAnsi"/>
        </w:rPr>
        <w:t xml:space="preserve"> </w:t>
      </w:r>
      <w:r w:rsidRPr="00E573CF">
        <w:rPr>
          <w:rFonts w:cstheme="minorHAnsi"/>
        </w:rPr>
        <w:t xml:space="preserve">  </w:t>
      </w:r>
      <w:sdt>
        <w:sdtPr>
          <w:rPr>
            <w:rFonts w:eastAsia="MS Gothic" w:cs="Segoe UI Symbol"/>
          </w:rPr>
          <w:id w:val="15095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Pr="00E573CF" w:rsidDel="00AA5FAE">
        <w:rPr>
          <w:rFonts w:cstheme="minorHAnsi"/>
        </w:rPr>
        <w:t xml:space="preserve"> </w:t>
      </w:r>
      <w:r w:rsidRPr="00E573CF">
        <w:rPr>
          <w:rFonts w:cstheme="minorHAnsi"/>
          <w:bCs/>
        </w:rPr>
        <w:t xml:space="preserve"> Yes   </w:t>
      </w:r>
      <w:sdt>
        <w:sdtPr>
          <w:rPr>
            <w:rFonts w:eastAsia="MS Gothic" w:cs="Segoe UI Symbol"/>
          </w:rPr>
          <w:id w:val="84860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Pr="00E573CF" w:rsidDel="00AA5FAE">
        <w:rPr>
          <w:rFonts w:cstheme="minorHAnsi"/>
        </w:rPr>
        <w:t xml:space="preserve"> </w:t>
      </w:r>
      <w:r w:rsidRPr="00E573CF">
        <w:rPr>
          <w:rFonts w:cstheme="minorHAnsi"/>
          <w:bCs/>
        </w:rPr>
        <w:t xml:space="preserve"> No</w:t>
      </w:r>
    </w:p>
    <w:p w:rsidR="00646AC3" w:rsidRPr="00E573CF" w:rsidRDefault="00646AC3" w:rsidP="00646AC3">
      <w:pPr>
        <w:pStyle w:val="Level1"/>
        <w:tabs>
          <w:tab w:val="left" w:pos="720"/>
        </w:tabs>
        <w:rPr>
          <w:rFonts w:asciiTheme="minorHAnsi" w:hAnsiTheme="minorHAnsi" w:cs="Arial"/>
          <w:sz w:val="22"/>
          <w:szCs w:val="22"/>
        </w:rPr>
      </w:pPr>
      <w:r w:rsidRPr="00E573CF">
        <w:rPr>
          <w:rFonts w:asciiTheme="minorHAnsi" w:hAnsiTheme="minorHAnsi" w:cs="Arial"/>
          <w:sz w:val="22"/>
          <w:szCs w:val="22"/>
        </w:rPr>
        <w:t>If no, please explain:</w:t>
      </w:r>
    </w:p>
    <w:p w:rsidR="00646AC3" w:rsidRDefault="00A11FBE" w:rsidP="00646AC3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84546969"/>
          <w:placeholder>
            <w:docPart w:val="2F2F898853A548E2886C49322A58F681"/>
          </w:placeholder>
          <w:showingPlcHdr/>
          <w:text/>
        </w:sdtPr>
        <w:sdtEndPr/>
        <w:sdtContent>
          <w:r w:rsidR="00646AC3" w:rsidRPr="00E573CF">
            <w:rPr>
              <w:rStyle w:val="PlaceholderText"/>
              <w:rFonts w:asciiTheme="minorHAnsi" w:hAnsiTheme="minorHAnsi" w:cstheme="minorHAnsi"/>
              <w:b/>
              <w:sz w:val="22"/>
              <w:szCs w:val="22"/>
            </w:rPr>
            <w:t>Click here to enter text.</w:t>
          </w:r>
        </w:sdtContent>
      </w:sdt>
    </w:p>
    <w:p w:rsidR="006A42E1" w:rsidRPr="00E573CF" w:rsidRDefault="006A42E1" w:rsidP="00646AC3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:rsidR="00F61EC1" w:rsidRPr="00E573CF" w:rsidRDefault="00646AC3" w:rsidP="00F61EC1">
      <w:pPr>
        <w:pStyle w:val="Level1"/>
        <w:numPr>
          <w:ilvl w:val="0"/>
          <w:numId w:val="8"/>
        </w:numPr>
        <w:tabs>
          <w:tab w:val="left" w:pos="720"/>
        </w:tabs>
        <w:rPr>
          <w:rFonts w:asciiTheme="minorHAnsi" w:hAnsiTheme="minorHAnsi" w:cs="Arial"/>
          <w:sz w:val="22"/>
          <w:szCs w:val="22"/>
        </w:rPr>
      </w:pPr>
      <w:r w:rsidRPr="00E573CF">
        <w:rPr>
          <w:rFonts w:asciiTheme="minorHAnsi" w:hAnsiTheme="minorHAnsi" w:cs="Arial"/>
          <w:sz w:val="22"/>
          <w:szCs w:val="22"/>
        </w:rPr>
        <w:t>Please explain how the genetic results will be protected from access by third parties (who do not have explicit consent from the participant):</w:t>
      </w:r>
    </w:p>
    <w:p w:rsidR="00646AC3" w:rsidRPr="00E573CF" w:rsidRDefault="00A11FBE" w:rsidP="00646AC3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77684862"/>
          <w:placeholder>
            <w:docPart w:val="5334406374514C4E9C29F46F63FA45FB"/>
          </w:placeholder>
          <w:showingPlcHdr/>
          <w:text/>
        </w:sdtPr>
        <w:sdtEndPr/>
        <w:sdtContent>
          <w:r w:rsidR="00646AC3" w:rsidRPr="00E573CF">
            <w:rPr>
              <w:rStyle w:val="PlaceholderText"/>
              <w:rFonts w:asciiTheme="minorHAnsi" w:hAnsiTheme="minorHAnsi" w:cstheme="minorHAnsi"/>
              <w:b/>
              <w:sz w:val="22"/>
              <w:szCs w:val="22"/>
            </w:rPr>
            <w:t>Click here to enter text.</w:t>
          </w:r>
        </w:sdtContent>
      </w:sdt>
    </w:p>
    <w:p w:rsidR="00646AC3" w:rsidRDefault="00646AC3" w:rsidP="00DE3068">
      <w:pPr>
        <w:pStyle w:val="Level1"/>
        <w:tabs>
          <w:tab w:val="left" w:pos="720"/>
        </w:tabs>
        <w:ind w:left="0"/>
        <w:rPr>
          <w:rFonts w:ascii="Arial" w:hAnsi="Arial" w:cs="Arial"/>
          <w:sz w:val="22"/>
          <w:szCs w:val="22"/>
        </w:rPr>
      </w:pPr>
    </w:p>
    <w:p w:rsidR="00DE3068" w:rsidRPr="00114213" w:rsidRDefault="00DE3068" w:rsidP="00114213">
      <w:pPr>
        <w:pStyle w:val="Level1"/>
        <w:shd w:val="clear" w:color="auto" w:fill="F2F2F2" w:themeFill="background1" w:themeFillShade="F2"/>
        <w:tabs>
          <w:tab w:val="left" w:pos="720"/>
        </w:tabs>
        <w:ind w:left="0"/>
        <w:rPr>
          <w:rFonts w:asciiTheme="minorHAnsi" w:hAnsiTheme="minorHAnsi" w:cs="Arial"/>
          <w:b/>
          <w:color w:val="0070C0"/>
        </w:rPr>
      </w:pPr>
      <w:r w:rsidRPr="00114213">
        <w:rPr>
          <w:rFonts w:asciiTheme="minorHAnsi" w:hAnsiTheme="minorHAnsi" w:cs="Arial"/>
          <w:b/>
          <w:color w:val="0070C0"/>
        </w:rPr>
        <w:t>S</w:t>
      </w:r>
      <w:r w:rsidR="00295103">
        <w:rPr>
          <w:rFonts w:asciiTheme="minorHAnsi" w:hAnsiTheme="minorHAnsi" w:cs="Arial"/>
          <w:b/>
          <w:color w:val="0070C0"/>
        </w:rPr>
        <w:t xml:space="preserve">ECTION </w:t>
      </w:r>
      <w:proofErr w:type="gramStart"/>
      <w:r w:rsidR="00295103">
        <w:rPr>
          <w:rFonts w:asciiTheme="minorHAnsi" w:hAnsiTheme="minorHAnsi" w:cs="Arial"/>
          <w:b/>
          <w:color w:val="0070C0"/>
        </w:rPr>
        <w:t>FIVE</w:t>
      </w:r>
      <w:proofErr w:type="gramEnd"/>
      <w:r w:rsidR="00295103">
        <w:rPr>
          <w:rFonts w:asciiTheme="minorHAnsi" w:hAnsiTheme="minorHAnsi" w:cs="Arial"/>
          <w:b/>
          <w:color w:val="0070C0"/>
        </w:rPr>
        <w:t>: BIOBANKING AND LONG-TERM STORAGE</w:t>
      </w:r>
    </w:p>
    <w:p w:rsidR="00F61EC1" w:rsidRDefault="00F61EC1" w:rsidP="00BE5385">
      <w:pPr>
        <w:pStyle w:val="Level1"/>
        <w:tabs>
          <w:tab w:val="left" w:pos="720"/>
        </w:tabs>
        <w:ind w:left="0"/>
        <w:rPr>
          <w:rFonts w:ascii="Arial" w:hAnsi="Arial" w:cs="Arial"/>
          <w:sz w:val="22"/>
          <w:szCs w:val="22"/>
        </w:rPr>
      </w:pPr>
    </w:p>
    <w:p w:rsidR="00BE5385" w:rsidRPr="00E573CF" w:rsidRDefault="009A5D72" w:rsidP="009A5D72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proofErr w:type="gramStart"/>
      <w:r w:rsidRPr="00E573CF">
        <w:rPr>
          <w:rFonts w:cs="Arial"/>
        </w:rPr>
        <w:t>Please identify where the biobank or repository is located?</w:t>
      </w:r>
      <w:proofErr w:type="gramEnd"/>
    </w:p>
    <w:p w:rsidR="009A5D72" w:rsidRDefault="00A11FBE" w:rsidP="00B94EBE">
      <w:pPr>
        <w:pStyle w:val="ListParagraph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400524932"/>
          <w:placeholder>
            <w:docPart w:val="F31C8BE851F74E62A2C21E6CAC8ADD4D"/>
          </w:placeholder>
          <w:showingPlcHdr/>
          <w:text/>
        </w:sdtPr>
        <w:sdtEndPr/>
        <w:sdtContent>
          <w:r w:rsidR="009A5D72" w:rsidRPr="00E573CF">
            <w:rPr>
              <w:rStyle w:val="PlaceholderText"/>
              <w:rFonts w:cstheme="minorHAnsi"/>
              <w:b/>
            </w:rPr>
            <w:t>Click here to enter text.</w:t>
          </w:r>
        </w:sdtContent>
      </w:sdt>
    </w:p>
    <w:p w:rsidR="006A42E1" w:rsidRPr="00E573CF" w:rsidRDefault="006A42E1" w:rsidP="00B94EBE">
      <w:pPr>
        <w:pStyle w:val="ListParagraph"/>
        <w:spacing w:after="0" w:line="240" w:lineRule="auto"/>
        <w:rPr>
          <w:rFonts w:cstheme="minorHAnsi"/>
        </w:rPr>
      </w:pPr>
    </w:p>
    <w:p w:rsidR="0013028B" w:rsidRPr="006A42E1" w:rsidRDefault="0013028B" w:rsidP="00B94EBE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/>
        </w:rPr>
      </w:pPr>
      <w:r w:rsidRPr="00E573CF">
        <w:rPr>
          <w:rFonts w:cs="Arial"/>
        </w:rPr>
        <w:t>Please indicate the type of biobank or repository:</w:t>
      </w:r>
    </w:p>
    <w:p w:rsidR="0013028B" w:rsidRPr="00E573CF" w:rsidRDefault="00A11FBE" w:rsidP="006A42E1">
      <w:pPr>
        <w:pStyle w:val="ListParagraph"/>
        <w:spacing w:after="0" w:line="240" w:lineRule="auto"/>
        <w:rPr>
          <w:rFonts w:eastAsia="MS Gothic" w:cs="Segoe UI Symbol"/>
        </w:rPr>
      </w:pPr>
      <w:sdt>
        <w:sdtPr>
          <w:rPr>
            <w:rFonts w:eastAsia="MS Gothic" w:cs="Segoe UI Symbol"/>
          </w:rPr>
          <w:id w:val="153723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28B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13028B" w:rsidRPr="00E573CF">
        <w:rPr>
          <w:rFonts w:eastAsia="MS Gothic" w:cs="Segoe UI Symbol"/>
        </w:rPr>
        <w:t xml:space="preserve">   Database only (no biological samples)</w:t>
      </w:r>
    </w:p>
    <w:p w:rsidR="0013028B" w:rsidRPr="00E573CF" w:rsidRDefault="00A11FBE" w:rsidP="0013028B">
      <w:pPr>
        <w:pStyle w:val="ListParagraph"/>
        <w:rPr>
          <w:rFonts w:eastAsia="MS Gothic" w:cs="Segoe UI Symbol"/>
        </w:rPr>
      </w:pPr>
      <w:sdt>
        <w:sdtPr>
          <w:rPr>
            <w:rFonts w:eastAsia="MS Gothic" w:cs="Segoe UI Symbol"/>
          </w:rPr>
          <w:id w:val="145105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28B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13028B" w:rsidRPr="00E573CF">
        <w:rPr>
          <w:rFonts w:eastAsia="MS Gothic" w:cs="Segoe UI Symbol"/>
        </w:rPr>
        <w:t xml:space="preserve">   Small public collection</w:t>
      </w:r>
    </w:p>
    <w:p w:rsidR="0013028B" w:rsidRPr="00E573CF" w:rsidRDefault="00A11FBE" w:rsidP="0013028B">
      <w:pPr>
        <w:pStyle w:val="ListParagraph"/>
        <w:rPr>
          <w:rFonts w:eastAsia="MS Gothic" w:cs="Segoe UI Symbol"/>
        </w:rPr>
      </w:pPr>
      <w:sdt>
        <w:sdtPr>
          <w:rPr>
            <w:rFonts w:eastAsia="MS Gothic" w:cs="Segoe UI Symbol"/>
          </w:rPr>
          <w:id w:val="104378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28B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13028B" w:rsidRPr="00E573CF">
        <w:rPr>
          <w:rFonts w:eastAsia="MS Gothic" w:cs="Segoe UI Symbol"/>
        </w:rPr>
        <w:t xml:space="preserve">   Large public collection</w:t>
      </w:r>
    </w:p>
    <w:p w:rsidR="0013028B" w:rsidRPr="00E573CF" w:rsidRDefault="00A11FBE" w:rsidP="0013028B">
      <w:pPr>
        <w:pStyle w:val="ListParagraph"/>
        <w:rPr>
          <w:rFonts w:eastAsia="MS Gothic" w:cs="Segoe UI Symbol"/>
        </w:rPr>
      </w:pPr>
      <w:sdt>
        <w:sdtPr>
          <w:rPr>
            <w:rFonts w:eastAsia="MS Gothic" w:cs="Segoe UI Symbol"/>
          </w:rPr>
          <w:id w:val="77846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28B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13028B" w:rsidRPr="00E573CF">
        <w:rPr>
          <w:rFonts w:eastAsia="MS Gothic" w:cs="Segoe UI Symbol"/>
        </w:rPr>
        <w:t xml:space="preserve">   Private not for profit sector collection</w:t>
      </w:r>
    </w:p>
    <w:p w:rsidR="00B94EBE" w:rsidRDefault="00A11FBE" w:rsidP="00B94EBE">
      <w:pPr>
        <w:pStyle w:val="ListParagraph"/>
        <w:rPr>
          <w:rFonts w:eastAsia="MS Gothic" w:cs="Segoe UI Symbol"/>
        </w:rPr>
      </w:pPr>
      <w:sdt>
        <w:sdtPr>
          <w:rPr>
            <w:rFonts w:eastAsia="MS Gothic" w:cs="Segoe UI Symbol"/>
          </w:rPr>
          <w:id w:val="-13025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28B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13028B" w:rsidRPr="00E573CF">
        <w:rPr>
          <w:rFonts w:eastAsia="MS Gothic" w:cs="Segoe UI Symbol"/>
        </w:rPr>
        <w:t xml:space="preserve">   Private for profit/commercial use collection</w:t>
      </w:r>
    </w:p>
    <w:p w:rsidR="0013028B" w:rsidRDefault="00A11FBE" w:rsidP="00B94EBE">
      <w:pPr>
        <w:pStyle w:val="ListParagraph"/>
        <w:rPr>
          <w:rFonts w:cs="Arial"/>
        </w:rPr>
      </w:pPr>
      <w:sdt>
        <w:sdtPr>
          <w:rPr>
            <w:rFonts w:ascii="Segoe UI Symbol" w:eastAsia="MS Gothic" w:hAnsi="Segoe UI Symbol" w:cs="Segoe UI Symbol"/>
          </w:rPr>
          <w:id w:val="-203465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28B" w:rsidRPr="00B94EBE">
            <w:rPr>
              <w:rFonts w:ascii="Segoe UI Symbol" w:eastAsia="MS Gothic" w:hAnsi="Segoe UI Symbol" w:cs="Segoe UI Symbol"/>
            </w:rPr>
            <w:t>☐</w:t>
          </w:r>
        </w:sdtContent>
      </w:sdt>
      <w:r w:rsidR="0013028B" w:rsidRPr="00B94EBE">
        <w:rPr>
          <w:rFonts w:eastAsia="MS Gothic" w:cs="Segoe UI Symbol"/>
        </w:rPr>
        <w:t xml:space="preserve">   </w:t>
      </w:r>
      <w:r w:rsidR="0013028B" w:rsidRPr="00B94EBE">
        <w:rPr>
          <w:rFonts w:cs="Arial"/>
        </w:rPr>
        <w:t>Specialized collection (blood banks, forensic institutes, etc.)</w:t>
      </w:r>
    </w:p>
    <w:p w:rsidR="00B94EBE" w:rsidRDefault="00B94EBE" w:rsidP="00B94EBE">
      <w:pPr>
        <w:pStyle w:val="ListParagraph"/>
        <w:rPr>
          <w:rFonts w:cs="Arial"/>
        </w:rPr>
      </w:pPr>
    </w:p>
    <w:p w:rsidR="00B94EBE" w:rsidRDefault="00B94EBE" w:rsidP="00B94EBE">
      <w:pPr>
        <w:pStyle w:val="ListParagraph"/>
        <w:rPr>
          <w:rFonts w:cs="Arial"/>
        </w:rPr>
      </w:pPr>
    </w:p>
    <w:p w:rsidR="00B94EBE" w:rsidRDefault="00B94EBE" w:rsidP="00B94EBE">
      <w:pPr>
        <w:pStyle w:val="ListParagraph"/>
        <w:rPr>
          <w:rFonts w:cs="Arial"/>
        </w:rPr>
      </w:pPr>
    </w:p>
    <w:p w:rsidR="00B94EBE" w:rsidRPr="00B94EBE" w:rsidRDefault="00B94EBE" w:rsidP="00B94EBE">
      <w:pPr>
        <w:pStyle w:val="ListParagraph"/>
        <w:rPr>
          <w:rFonts w:eastAsia="MS Gothic" w:cs="Segoe UI Symbol"/>
        </w:rPr>
      </w:pPr>
    </w:p>
    <w:p w:rsidR="006A42E1" w:rsidRPr="00E573CF" w:rsidRDefault="006A42E1" w:rsidP="0013028B">
      <w:pPr>
        <w:pStyle w:val="ListParagraph"/>
        <w:rPr>
          <w:rFonts w:cs="Arial"/>
        </w:rPr>
      </w:pPr>
    </w:p>
    <w:p w:rsidR="00AC0021" w:rsidRPr="006A42E1" w:rsidRDefault="00D556A1" w:rsidP="00AC002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573CF">
        <w:rPr>
          <w:rFonts w:cs="Arial"/>
        </w:rPr>
        <w:t xml:space="preserve">Is </w:t>
      </w:r>
      <w:r w:rsidR="00AC0021" w:rsidRPr="00E573CF">
        <w:rPr>
          <w:rFonts w:cs="Arial"/>
        </w:rPr>
        <w:t>access to the stored specimens or repository granted by the biobank or repository contingent upon the following:</w:t>
      </w:r>
    </w:p>
    <w:p w:rsidR="00AC0021" w:rsidRPr="00E573CF" w:rsidRDefault="00D556A1" w:rsidP="009D5CA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E573CF">
        <w:rPr>
          <w:rFonts w:cs="Arial"/>
        </w:rPr>
        <w:t xml:space="preserve">REB/IRB approval </w:t>
      </w:r>
    </w:p>
    <w:p w:rsidR="00D556A1" w:rsidRDefault="00A11FBE" w:rsidP="00AC0021">
      <w:pPr>
        <w:pStyle w:val="ListParagraph"/>
        <w:spacing w:after="0" w:line="240" w:lineRule="auto"/>
        <w:ind w:left="1080"/>
        <w:jc w:val="both"/>
        <w:rPr>
          <w:rFonts w:cstheme="minorHAnsi"/>
          <w:bCs/>
        </w:rPr>
      </w:pPr>
      <w:sdt>
        <w:sdtPr>
          <w:rPr>
            <w:rFonts w:ascii="Segoe UI Symbol" w:eastAsia="MS Gothic" w:hAnsi="Segoe UI Symbol" w:cs="Segoe UI Symbol"/>
          </w:rPr>
          <w:id w:val="48050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A1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D556A1" w:rsidRPr="00E573CF" w:rsidDel="00AA5FAE">
        <w:rPr>
          <w:rFonts w:cstheme="minorHAnsi"/>
        </w:rPr>
        <w:t xml:space="preserve"> </w:t>
      </w:r>
      <w:r w:rsidR="00D556A1" w:rsidRPr="00E573CF">
        <w:rPr>
          <w:rFonts w:cstheme="minorHAnsi"/>
          <w:bCs/>
        </w:rPr>
        <w:t xml:space="preserve"> Yes   </w:t>
      </w:r>
      <w:sdt>
        <w:sdtPr>
          <w:rPr>
            <w:rFonts w:ascii="Segoe UI Symbol" w:eastAsia="MS Gothic" w:hAnsi="Segoe UI Symbol" w:cs="Segoe UI Symbol"/>
          </w:rPr>
          <w:id w:val="-192655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A1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D556A1" w:rsidRPr="00E573CF" w:rsidDel="00AA5FAE">
        <w:rPr>
          <w:rFonts w:cstheme="minorHAnsi"/>
        </w:rPr>
        <w:t xml:space="preserve"> </w:t>
      </w:r>
      <w:r w:rsidR="00D556A1" w:rsidRPr="00E573CF">
        <w:rPr>
          <w:rFonts w:cstheme="minorHAnsi"/>
          <w:bCs/>
        </w:rPr>
        <w:t xml:space="preserve"> No</w:t>
      </w:r>
    </w:p>
    <w:p w:rsidR="00AC0021" w:rsidRPr="00E573CF" w:rsidRDefault="00AC0021" w:rsidP="00AC002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</w:rPr>
      </w:pPr>
      <w:r w:rsidRPr="00E573CF">
        <w:rPr>
          <w:rFonts w:cstheme="minorHAnsi"/>
          <w:bCs/>
        </w:rPr>
        <w:t>Permission from an internal committee to ensure ethical and scientific validity</w:t>
      </w:r>
    </w:p>
    <w:p w:rsidR="00AC0021" w:rsidRDefault="00A11FBE" w:rsidP="00AC0021">
      <w:pPr>
        <w:pStyle w:val="ListParagraph"/>
        <w:spacing w:after="0" w:line="240" w:lineRule="auto"/>
        <w:ind w:left="1080"/>
        <w:jc w:val="both"/>
        <w:rPr>
          <w:rFonts w:cstheme="minorHAnsi"/>
          <w:bCs/>
        </w:rPr>
      </w:pPr>
      <w:sdt>
        <w:sdtPr>
          <w:rPr>
            <w:rFonts w:ascii="Segoe UI Symbol" w:eastAsia="MS Gothic" w:hAnsi="Segoe UI Symbol" w:cs="Segoe UI Symbol"/>
          </w:rPr>
          <w:id w:val="-67619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021" w:rsidRPr="00E573C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C0021" w:rsidRPr="00E573CF" w:rsidDel="00AA5FAE">
        <w:rPr>
          <w:rFonts w:cstheme="minorHAnsi"/>
        </w:rPr>
        <w:t xml:space="preserve"> </w:t>
      </w:r>
      <w:r w:rsidR="00AC0021" w:rsidRPr="00E573CF">
        <w:rPr>
          <w:rFonts w:cstheme="minorHAnsi"/>
          <w:bCs/>
        </w:rPr>
        <w:t xml:space="preserve"> Yes   </w:t>
      </w:r>
      <w:sdt>
        <w:sdtPr>
          <w:rPr>
            <w:rFonts w:ascii="Segoe UI Symbol" w:eastAsia="MS Gothic" w:hAnsi="Segoe UI Symbol" w:cs="Segoe UI Symbol"/>
          </w:rPr>
          <w:id w:val="-153487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021"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="00AC0021" w:rsidRPr="00E573CF" w:rsidDel="00AA5FAE">
        <w:rPr>
          <w:rFonts w:cstheme="minorHAnsi"/>
        </w:rPr>
        <w:t xml:space="preserve"> </w:t>
      </w:r>
      <w:r w:rsidR="00AC0021" w:rsidRPr="00E573CF">
        <w:rPr>
          <w:rFonts w:cstheme="minorHAnsi"/>
          <w:bCs/>
        </w:rPr>
        <w:t xml:space="preserve"> No</w:t>
      </w:r>
    </w:p>
    <w:p w:rsidR="006A42E1" w:rsidRPr="00E573CF" w:rsidRDefault="006A42E1" w:rsidP="00AC0021">
      <w:pPr>
        <w:pStyle w:val="ListParagraph"/>
        <w:spacing w:after="0" w:line="240" w:lineRule="auto"/>
        <w:ind w:left="1080"/>
        <w:jc w:val="both"/>
        <w:rPr>
          <w:rFonts w:cstheme="minorHAnsi"/>
          <w:bCs/>
        </w:rPr>
      </w:pPr>
    </w:p>
    <w:p w:rsidR="006303E8" w:rsidRPr="00E573CF" w:rsidRDefault="006303E8" w:rsidP="006303E8">
      <w:pPr>
        <w:pStyle w:val="ListParagraph"/>
        <w:numPr>
          <w:ilvl w:val="0"/>
          <w:numId w:val="13"/>
        </w:numPr>
        <w:rPr>
          <w:rFonts w:cs="Arial"/>
        </w:rPr>
      </w:pPr>
      <w:proofErr w:type="gramStart"/>
      <w:r w:rsidRPr="00E573CF">
        <w:rPr>
          <w:rFonts w:cs="Arial"/>
        </w:rPr>
        <w:t>Can specimens be retrieved</w:t>
      </w:r>
      <w:proofErr w:type="gramEnd"/>
      <w:r w:rsidRPr="00E573CF">
        <w:rPr>
          <w:rFonts w:cs="Arial"/>
        </w:rPr>
        <w:t xml:space="preserve">, or data removed from the dataset, should a participant change </w:t>
      </w:r>
      <w:r w:rsidR="006A42E1">
        <w:rPr>
          <w:rFonts w:cs="Arial"/>
        </w:rPr>
        <w:t>their</w:t>
      </w:r>
      <w:r w:rsidRPr="00E573CF">
        <w:rPr>
          <w:rFonts w:cs="Arial"/>
        </w:rPr>
        <w:t xml:space="preserve"> mind?  </w:t>
      </w:r>
    </w:p>
    <w:p w:rsidR="00B2271F" w:rsidRDefault="00B2271F" w:rsidP="006303E8">
      <w:pPr>
        <w:pStyle w:val="ListParagraph"/>
        <w:rPr>
          <w:rFonts w:cstheme="minorHAnsi"/>
          <w:bCs/>
        </w:rPr>
      </w:pPr>
      <w:r w:rsidRPr="00E573CF">
        <w:rPr>
          <w:rFonts w:cstheme="minorHAnsi"/>
        </w:rPr>
        <w:t xml:space="preserve">     </w:t>
      </w:r>
      <w:sdt>
        <w:sdtPr>
          <w:rPr>
            <w:rFonts w:eastAsia="MS Gothic" w:cs="Segoe UI Symbol"/>
          </w:rPr>
          <w:id w:val="130966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Pr="00E573CF" w:rsidDel="00AA5FAE">
        <w:rPr>
          <w:rFonts w:cstheme="minorHAnsi"/>
        </w:rPr>
        <w:t xml:space="preserve"> </w:t>
      </w:r>
      <w:r w:rsidRPr="00E573CF">
        <w:rPr>
          <w:rFonts w:cstheme="minorHAnsi"/>
          <w:bCs/>
        </w:rPr>
        <w:t xml:space="preserve"> Yes   </w:t>
      </w:r>
      <w:sdt>
        <w:sdtPr>
          <w:rPr>
            <w:rFonts w:eastAsia="MS Gothic" w:cs="Segoe UI Symbol"/>
          </w:rPr>
          <w:id w:val="-27965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3CF">
            <w:rPr>
              <w:rFonts w:ascii="Segoe UI Symbol" w:eastAsia="MS Gothic" w:hAnsi="Segoe UI Symbol" w:cs="Segoe UI Symbol"/>
            </w:rPr>
            <w:t>☐</w:t>
          </w:r>
        </w:sdtContent>
      </w:sdt>
      <w:r w:rsidRPr="00E573CF" w:rsidDel="00AA5FAE">
        <w:rPr>
          <w:rFonts w:cstheme="minorHAnsi"/>
        </w:rPr>
        <w:t xml:space="preserve"> </w:t>
      </w:r>
      <w:r w:rsidRPr="00E573CF">
        <w:rPr>
          <w:rFonts w:cstheme="minorHAnsi"/>
          <w:bCs/>
        </w:rPr>
        <w:t xml:space="preserve"> No</w:t>
      </w:r>
    </w:p>
    <w:p w:rsidR="006303E8" w:rsidRPr="00E573CF" w:rsidRDefault="006303E8" w:rsidP="006303E8">
      <w:pPr>
        <w:pStyle w:val="ListParagraph"/>
        <w:rPr>
          <w:rFonts w:cs="Arial"/>
          <w:bCs/>
        </w:rPr>
      </w:pPr>
      <w:r w:rsidRPr="00E573CF">
        <w:rPr>
          <w:rFonts w:cs="Arial"/>
          <w:bCs/>
        </w:rPr>
        <w:t xml:space="preserve">If no, please explain: </w:t>
      </w:r>
    </w:p>
    <w:p w:rsidR="00B80FBF" w:rsidRDefault="00A11FBE" w:rsidP="006A42E1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id w:val="1185014149"/>
          <w:placeholder>
            <w:docPart w:val="077F5E0F202446399ACDB009D1C8E4C8"/>
          </w:placeholder>
          <w:showingPlcHdr/>
          <w:text/>
        </w:sdtPr>
        <w:sdtEndPr/>
        <w:sdtContent>
          <w:r w:rsidR="006303E8" w:rsidRPr="00E573CF">
            <w:rPr>
              <w:rStyle w:val="PlaceholderText"/>
              <w:rFonts w:cstheme="minorHAnsi"/>
              <w:b/>
            </w:rPr>
            <w:t>Click here to enter text.</w:t>
          </w:r>
        </w:sdtContent>
      </w:sdt>
    </w:p>
    <w:p w:rsidR="006A42E1" w:rsidRDefault="006A42E1" w:rsidP="006A42E1">
      <w:pPr>
        <w:pStyle w:val="ListParagraph"/>
        <w:rPr>
          <w:rFonts w:cstheme="minorHAnsi"/>
        </w:rPr>
      </w:pPr>
    </w:p>
    <w:p w:rsidR="006A42E1" w:rsidRDefault="006A42E1" w:rsidP="006A42E1">
      <w:pPr>
        <w:pStyle w:val="ListParagraph"/>
        <w:rPr>
          <w:rFonts w:cstheme="minorHAnsi"/>
        </w:rPr>
      </w:pPr>
    </w:p>
    <w:p w:rsidR="006A42E1" w:rsidRDefault="006A42E1" w:rsidP="006A42E1">
      <w:pPr>
        <w:pStyle w:val="ListParagraph"/>
        <w:rPr>
          <w:rFonts w:cstheme="minorHAnsi"/>
        </w:rPr>
      </w:pPr>
    </w:p>
    <w:p w:rsidR="006A42E1" w:rsidRDefault="006A42E1" w:rsidP="006A42E1">
      <w:pPr>
        <w:pStyle w:val="ListParagraph"/>
        <w:rPr>
          <w:rFonts w:cstheme="minorHAnsi"/>
        </w:rPr>
      </w:pPr>
    </w:p>
    <w:p w:rsidR="006A42E1" w:rsidRDefault="006A42E1" w:rsidP="006A42E1">
      <w:pPr>
        <w:pStyle w:val="ListParagraph"/>
        <w:rPr>
          <w:rFonts w:cstheme="minorHAnsi"/>
        </w:rPr>
      </w:pPr>
    </w:p>
    <w:p w:rsidR="006A42E1" w:rsidRDefault="006A42E1" w:rsidP="006A42E1">
      <w:pPr>
        <w:pStyle w:val="ListParagraph"/>
        <w:rPr>
          <w:i/>
        </w:rPr>
      </w:pPr>
    </w:p>
    <w:p w:rsidR="00B80FBF" w:rsidRDefault="00B80FBF" w:rsidP="000C21D6">
      <w:pPr>
        <w:rPr>
          <w:i/>
        </w:rPr>
      </w:pPr>
    </w:p>
    <w:p w:rsidR="00B80FBF" w:rsidRDefault="00B80FBF" w:rsidP="000C21D6">
      <w:pPr>
        <w:rPr>
          <w:i/>
        </w:rPr>
      </w:pPr>
    </w:p>
    <w:p w:rsidR="00B94EBE" w:rsidRDefault="00B94EBE" w:rsidP="000C21D6">
      <w:pPr>
        <w:rPr>
          <w:i/>
        </w:rPr>
      </w:pPr>
    </w:p>
    <w:p w:rsidR="00B94EBE" w:rsidRDefault="00B94EBE" w:rsidP="000C21D6">
      <w:pPr>
        <w:rPr>
          <w:i/>
        </w:rPr>
      </w:pPr>
    </w:p>
    <w:p w:rsidR="00B80FBF" w:rsidRPr="00B2661F" w:rsidRDefault="00B80FBF" w:rsidP="00B80FBF">
      <w:pPr>
        <w:rPr>
          <w:color w:val="0070C0"/>
        </w:rPr>
      </w:pPr>
      <w:r w:rsidRPr="00B2661F">
        <w:rPr>
          <w:color w:val="0070C0"/>
        </w:rPr>
        <w:t>_________________________________________________________________________________________________</w:t>
      </w:r>
    </w:p>
    <w:p w:rsidR="000C21D6" w:rsidRPr="00E573CF" w:rsidRDefault="000C21D6" w:rsidP="000C21D6">
      <w:pPr>
        <w:rPr>
          <w:i/>
        </w:rPr>
      </w:pPr>
      <w:r w:rsidRPr="00E573CF">
        <w:rPr>
          <w:i/>
        </w:rPr>
        <w:t>I confirm to the best of my knowledge that the information provided above is accurate and true.</w:t>
      </w:r>
    </w:p>
    <w:p w:rsidR="000C21D6" w:rsidRPr="00E573CF" w:rsidRDefault="000C21D6" w:rsidP="000C21D6">
      <w:pPr>
        <w:rPr>
          <w:i/>
        </w:rPr>
      </w:pPr>
      <w:proofErr w:type="gramStart"/>
      <w:r w:rsidRPr="00E573CF">
        <w:rPr>
          <w:i/>
        </w:rPr>
        <w:t>I agree to conduct this trial as per the Tri-Council Policy Statement (TCPS-2), the ICH Good Clinical Practice Guidelines (GCP), and all other regulatory guidance that may be applicable to this study including the Health Canada Division 5 Food &amp; Drug regulations, Natural Health Product regulations, Division 3 Radiopharmaceutical regulations and the Health Canada Medical Device regulations, as well as all institution specific policies and procedures.</w:t>
      </w:r>
      <w:proofErr w:type="gramEnd"/>
    </w:p>
    <w:p w:rsidR="00E573CF" w:rsidRDefault="00E573CF" w:rsidP="00E573CF">
      <w:pPr>
        <w:rPr>
          <w:b/>
        </w:rPr>
      </w:pPr>
    </w:p>
    <w:p w:rsidR="00E573CF" w:rsidRDefault="00E573CF" w:rsidP="00E573CF">
      <w:r w:rsidRPr="00520527">
        <w:rPr>
          <w:b/>
        </w:rPr>
        <w:t>Qualified/Principal Investigator Name (</w:t>
      </w:r>
      <w:proofErr w:type="gramStart"/>
      <w:r w:rsidRPr="00520527">
        <w:rPr>
          <w:b/>
        </w:rPr>
        <w:t>typed):</w:t>
      </w:r>
      <w:proofErr w:type="gramEnd"/>
      <w:r>
        <w:t xml:space="preserve"> </w:t>
      </w:r>
      <w:sdt>
        <w:sdtPr>
          <w:id w:val="1112556085"/>
          <w:placeholder>
            <w:docPart w:val="14CC8A96C9DD45B2875AB330725EDB43"/>
          </w:placeholder>
          <w:showingPlcHdr/>
          <w:text/>
        </w:sdtPr>
        <w:sdtEndPr/>
        <w:sdtContent>
          <w:r w:rsidRPr="00756BDF">
            <w:rPr>
              <w:rStyle w:val="PlaceholderText"/>
            </w:rPr>
            <w:t>Click here to enter text.</w:t>
          </w:r>
        </w:sdtContent>
      </w:sdt>
    </w:p>
    <w:p w:rsidR="00E573CF" w:rsidRDefault="00E573CF" w:rsidP="00E573CF">
      <w:pPr>
        <w:contextualSpacing/>
      </w:pPr>
    </w:p>
    <w:p w:rsidR="005A2FAC" w:rsidRDefault="00E573CF" w:rsidP="00E573CF">
      <w:pPr>
        <w:contextualSpacing/>
        <w:rPr>
          <w:b/>
          <w:i/>
          <w:color w:val="0070C0"/>
        </w:rPr>
      </w:pPr>
      <w:r w:rsidRPr="00520527">
        <w:rPr>
          <w:b/>
        </w:rPr>
        <w:t>Qualified/Principal Investigator Signature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    D</w:t>
      </w:r>
      <w:r w:rsidRPr="00520527">
        <w:rPr>
          <w:b/>
        </w:rPr>
        <w:t>ate of Signature</w:t>
      </w:r>
      <w:r>
        <w:rPr>
          <w:b/>
        </w:rPr>
        <w:t xml:space="preserve">: </w:t>
      </w:r>
      <w:sdt>
        <w:sdtPr>
          <w:id w:val="1363562310"/>
          <w:placeholder>
            <w:docPart w:val="9F21C9032CA2442EB7F0C9F9E3D69BE3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756BDF">
            <w:rPr>
              <w:rStyle w:val="PlaceholderText"/>
            </w:rPr>
            <w:t>Click here to enter a date.</w:t>
          </w:r>
        </w:sdtContent>
      </w:sdt>
    </w:p>
    <w:p w:rsidR="00E573CF" w:rsidRDefault="00E573CF" w:rsidP="005A2FAC">
      <w:pPr>
        <w:jc w:val="center"/>
        <w:rPr>
          <w:b/>
          <w:i/>
          <w:color w:val="0070C0"/>
        </w:rPr>
      </w:pPr>
    </w:p>
    <w:p w:rsidR="00E573CF" w:rsidRDefault="00E573CF" w:rsidP="005A2FAC">
      <w:pPr>
        <w:jc w:val="center"/>
        <w:rPr>
          <w:b/>
          <w:i/>
          <w:color w:val="0070C0"/>
        </w:rPr>
      </w:pPr>
    </w:p>
    <w:p w:rsidR="005A2FAC" w:rsidRDefault="005A2FAC" w:rsidP="005A2FAC">
      <w:pPr>
        <w:jc w:val="center"/>
        <w:rPr>
          <w:i/>
          <w:color w:val="0070C0"/>
        </w:rPr>
      </w:pPr>
      <w:r>
        <w:rPr>
          <w:b/>
          <w:i/>
          <w:color w:val="0070C0"/>
        </w:rPr>
        <w:t>You must keep a copy of this completed form for your study file</w:t>
      </w:r>
    </w:p>
    <w:p w:rsidR="003B5B3C" w:rsidRPr="009208FE" w:rsidRDefault="003B5B3C" w:rsidP="000F78B5"/>
    <w:sectPr w:rsidR="003B5B3C" w:rsidRPr="009208FE" w:rsidSect="00F86DB0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DB0" w:rsidRDefault="00F86DB0" w:rsidP="00F86DB0">
      <w:pPr>
        <w:spacing w:after="0" w:line="240" w:lineRule="auto"/>
      </w:pPr>
      <w:r>
        <w:separator/>
      </w:r>
    </w:p>
  </w:endnote>
  <w:endnote w:type="continuationSeparator" w:id="0">
    <w:p w:rsidR="00F86DB0" w:rsidRDefault="00F86DB0" w:rsidP="00F8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558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4660" w:rsidRDefault="006946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FBE">
          <w:rPr>
            <w:noProof/>
          </w:rPr>
          <w:t>5</w:t>
        </w:r>
        <w:r>
          <w:rPr>
            <w:noProof/>
          </w:rPr>
          <w:fldChar w:fldCharType="end"/>
        </w:r>
        <w:r w:rsidR="00300259">
          <w:rPr>
            <w:noProof/>
          </w:rPr>
          <w:t xml:space="preserve"> of 5 </w:t>
        </w:r>
      </w:p>
    </w:sdtContent>
  </w:sdt>
  <w:p w:rsidR="00694660" w:rsidRPr="00300259" w:rsidRDefault="0076354B">
    <w:pPr>
      <w:pStyle w:val="Footer"/>
      <w:rPr>
        <w:i/>
        <w:sz w:val="20"/>
        <w:szCs w:val="20"/>
      </w:rPr>
    </w:pPr>
    <w:r w:rsidRPr="00300259">
      <w:rPr>
        <w:i/>
        <w:sz w:val="20"/>
        <w:szCs w:val="20"/>
      </w:rPr>
      <w:t xml:space="preserve">REB Version: </w:t>
    </w:r>
    <w:r w:rsidR="00765DEE" w:rsidRPr="00300259">
      <w:rPr>
        <w:i/>
        <w:sz w:val="20"/>
        <w:szCs w:val="20"/>
      </w:rPr>
      <w:t>April</w:t>
    </w:r>
    <w:r w:rsidR="00AD461F" w:rsidRPr="00300259">
      <w:rPr>
        <w:i/>
        <w:sz w:val="20"/>
        <w:szCs w:val="20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DB0" w:rsidRDefault="00F86DB0" w:rsidP="00F86DB0">
      <w:pPr>
        <w:spacing w:after="0" w:line="240" w:lineRule="auto"/>
      </w:pPr>
      <w:r>
        <w:separator/>
      </w:r>
    </w:p>
  </w:footnote>
  <w:footnote w:type="continuationSeparator" w:id="0">
    <w:p w:rsidR="00F86DB0" w:rsidRDefault="00F86DB0" w:rsidP="00F8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DB0" w:rsidRDefault="00FC2CCA">
    <w:pPr>
      <w:pStyle w:val="Header"/>
    </w:pPr>
    <w:r>
      <w:rPr>
        <w:noProof/>
        <w:sz w:val="20"/>
        <w:lang w:eastAsia="en-CA"/>
      </w:rPr>
      <w:drawing>
        <wp:anchor distT="0" distB="0" distL="114300" distR="114300" simplePos="0" relativeHeight="251657216" behindDoc="1" locked="0" layoutInCell="1" allowOverlap="1" wp14:anchorId="71432E05" wp14:editId="394975CB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2597150" cy="463550"/>
          <wp:effectExtent l="0" t="0" r="0" b="0"/>
          <wp:wrapTight wrapText="bothSides">
            <wp:wrapPolygon edited="0">
              <wp:start x="2060" y="0"/>
              <wp:lineTo x="0" y="0"/>
              <wp:lineTo x="0" y="15978"/>
              <wp:lineTo x="951" y="20416"/>
              <wp:lineTo x="1267" y="20416"/>
              <wp:lineTo x="21389" y="20416"/>
              <wp:lineTo x="21389" y="17753"/>
              <wp:lineTo x="13625" y="14203"/>
              <wp:lineTo x="21389" y="12427"/>
              <wp:lineTo x="21389" y="888"/>
              <wp:lineTo x="3010" y="0"/>
              <wp:lineTo x="206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15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B11"/>
    <w:multiLevelType w:val="hybridMultilevel"/>
    <w:tmpl w:val="2C144986"/>
    <w:lvl w:ilvl="0" w:tplc="2AA092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69BF"/>
    <w:multiLevelType w:val="hybridMultilevel"/>
    <w:tmpl w:val="72E42956"/>
    <w:lvl w:ilvl="0" w:tplc="9E98B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0044AB"/>
    <w:multiLevelType w:val="hybridMultilevel"/>
    <w:tmpl w:val="9E02628E"/>
    <w:lvl w:ilvl="0" w:tplc="E34EE0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E1825"/>
    <w:multiLevelType w:val="hybridMultilevel"/>
    <w:tmpl w:val="E1808E3E"/>
    <w:lvl w:ilvl="0" w:tplc="6A2A40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20727"/>
    <w:multiLevelType w:val="hybridMultilevel"/>
    <w:tmpl w:val="BC323A10"/>
    <w:lvl w:ilvl="0" w:tplc="DB8AFD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3280A"/>
    <w:multiLevelType w:val="hybridMultilevel"/>
    <w:tmpl w:val="FF6C9C18"/>
    <w:lvl w:ilvl="0" w:tplc="D2DA6F10">
      <w:start w:val="1"/>
      <w:numFmt w:val="decimal"/>
      <w:lvlText w:val="%1."/>
      <w:lvlJc w:val="left"/>
      <w:pPr>
        <w:ind w:left="1095" w:hanging="375"/>
      </w:pPr>
      <w:rPr>
        <w:rFonts w:ascii="Arial" w:eastAsia="Times New Roman" w:hAnsi="Arial" w:cs="Arial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A1F30"/>
    <w:multiLevelType w:val="hybridMultilevel"/>
    <w:tmpl w:val="A718E872"/>
    <w:lvl w:ilvl="0" w:tplc="1C3EF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83D3F"/>
    <w:multiLevelType w:val="hybridMultilevel"/>
    <w:tmpl w:val="6CF6834A"/>
    <w:lvl w:ilvl="0" w:tplc="0AAEFDD4">
      <w:start w:val="1"/>
      <w:numFmt w:val="lowerRoman"/>
      <w:lvlText w:val="%1."/>
      <w:lvlJc w:val="left"/>
      <w:pPr>
        <w:ind w:left="28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8" w15:restartNumberingAfterBreak="0">
    <w:nsid w:val="450B06B5"/>
    <w:multiLevelType w:val="hybridMultilevel"/>
    <w:tmpl w:val="ABAA11D2"/>
    <w:lvl w:ilvl="0" w:tplc="3B2ED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613805"/>
    <w:multiLevelType w:val="hybridMultilevel"/>
    <w:tmpl w:val="D11466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A69B2"/>
    <w:multiLevelType w:val="hybridMultilevel"/>
    <w:tmpl w:val="C7B4E7DA"/>
    <w:lvl w:ilvl="0" w:tplc="649A070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AA2BD3"/>
    <w:multiLevelType w:val="hybridMultilevel"/>
    <w:tmpl w:val="AE6A83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44AE3"/>
    <w:multiLevelType w:val="hybridMultilevel"/>
    <w:tmpl w:val="B5702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1125A"/>
    <w:multiLevelType w:val="hybridMultilevel"/>
    <w:tmpl w:val="8ECC900C"/>
    <w:lvl w:ilvl="0" w:tplc="8B0008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3"/>
  </w:num>
  <w:num w:numId="5">
    <w:abstractNumId w:val="11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B0"/>
    <w:rsid w:val="00042CDA"/>
    <w:rsid w:val="000C21D6"/>
    <w:rsid w:val="000E4A80"/>
    <w:rsid w:val="000F78B5"/>
    <w:rsid w:val="00114213"/>
    <w:rsid w:val="0013028B"/>
    <w:rsid w:val="00151B9E"/>
    <w:rsid w:val="00207C82"/>
    <w:rsid w:val="00214748"/>
    <w:rsid w:val="00216A98"/>
    <w:rsid w:val="00257485"/>
    <w:rsid w:val="00295103"/>
    <w:rsid w:val="002B7D91"/>
    <w:rsid w:val="002D7704"/>
    <w:rsid w:val="002F1E47"/>
    <w:rsid w:val="00300259"/>
    <w:rsid w:val="00367B78"/>
    <w:rsid w:val="003B3074"/>
    <w:rsid w:val="003B5B3C"/>
    <w:rsid w:val="003D6D92"/>
    <w:rsid w:val="003D7ADF"/>
    <w:rsid w:val="00437576"/>
    <w:rsid w:val="00477A85"/>
    <w:rsid w:val="004D7360"/>
    <w:rsid w:val="004F6BB3"/>
    <w:rsid w:val="005A0BE9"/>
    <w:rsid w:val="005A2FAC"/>
    <w:rsid w:val="0060253A"/>
    <w:rsid w:val="006303E8"/>
    <w:rsid w:val="00646AC3"/>
    <w:rsid w:val="00650301"/>
    <w:rsid w:val="00694660"/>
    <w:rsid w:val="006A04AE"/>
    <w:rsid w:val="006A22B3"/>
    <w:rsid w:val="006A42E1"/>
    <w:rsid w:val="006E1D43"/>
    <w:rsid w:val="00722965"/>
    <w:rsid w:val="007259B1"/>
    <w:rsid w:val="00725FE1"/>
    <w:rsid w:val="0075631A"/>
    <w:rsid w:val="007566CE"/>
    <w:rsid w:val="0076354B"/>
    <w:rsid w:val="00765DEE"/>
    <w:rsid w:val="00780DD7"/>
    <w:rsid w:val="00790A70"/>
    <w:rsid w:val="007C3BCB"/>
    <w:rsid w:val="007C7B03"/>
    <w:rsid w:val="0080179E"/>
    <w:rsid w:val="008361AE"/>
    <w:rsid w:val="00881D3D"/>
    <w:rsid w:val="008B7612"/>
    <w:rsid w:val="008F1672"/>
    <w:rsid w:val="008F7C0C"/>
    <w:rsid w:val="00906693"/>
    <w:rsid w:val="009208FE"/>
    <w:rsid w:val="009670D3"/>
    <w:rsid w:val="009737EE"/>
    <w:rsid w:val="009A048A"/>
    <w:rsid w:val="009A5D72"/>
    <w:rsid w:val="009E6FD9"/>
    <w:rsid w:val="00A11FBE"/>
    <w:rsid w:val="00A67050"/>
    <w:rsid w:val="00A82EB1"/>
    <w:rsid w:val="00A96B7B"/>
    <w:rsid w:val="00AC0021"/>
    <w:rsid w:val="00AD461F"/>
    <w:rsid w:val="00B0569E"/>
    <w:rsid w:val="00B10315"/>
    <w:rsid w:val="00B2271F"/>
    <w:rsid w:val="00B24008"/>
    <w:rsid w:val="00B53EB1"/>
    <w:rsid w:val="00B80FBF"/>
    <w:rsid w:val="00B94EBE"/>
    <w:rsid w:val="00BC05E5"/>
    <w:rsid w:val="00BD7869"/>
    <w:rsid w:val="00BE5385"/>
    <w:rsid w:val="00BF1372"/>
    <w:rsid w:val="00C71934"/>
    <w:rsid w:val="00D06800"/>
    <w:rsid w:val="00D20286"/>
    <w:rsid w:val="00D556A1"/>
    <w:rsid w:val="00D74CB5"/>
    <w:rsid w:val="00DE3068"/>
    <w:rsid w:val="00DE451E"/>
    <w:rsid w:val="00DE7BB0"/>
    <w:rsid w:val="00E55ED5"/>
    <w:rsid w:val="00E573CF"/>
    <w:rsid w:val="00E83BFC"/>
    <w:rsid w:val="00EF7054"/>
    <w:rsid w:val="00F07995"/>
    <w:rsid w:val="00F22598"/>
    <w:rsid w:val="00F23734"/>
    <w:rsid w:val="00F4490E"/>
    <w:rsid w:val="00F61EC1"/>
    <w:rsid w:val="00F86DB0"/>
    <w:rsid w:val="00F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287E8555-00CC-4D87-BA6F-35685EDA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B0"/>
  </w:style>
  <w:style w:type="paragraph" w:styleId="Footer">
    <w:name w:val="footer"/>
    <w:basedOn w:val="Normal"/>
    <w:link w:val="FooterChar"/>
    <w:uiPriority w:val="99"/>
    <w:unhideWhenUsed/>
    <w:rsid w:val="00F8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B0"/>
  </w:style>
  <w:style w:type="paragraph" w:styleId="ListParagraph">
    <w:name w:val="List Paragraph"/>
    <w:basedOn w:val="Normal"/>
    <w:uiPriority w:val="34"/>
    <w:qFormat/>
    <w:rsid w:val="00F86D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7360"/>
    <w:rPr>
      <w:color w:val="808080"/>
    </w:rPr>
  </w:style>
  <w:style w:type="table" w:styleId="TableGrid">
    <w:name w:val="Table Grid"/>
    <w:basedOn w:val="TableNormal"/>
    <w:uiPriority w:val="39"/>
    <w:rsid w:val="0078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9737E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2">
    <w:name w:val="List 2"/>
    <w:basedOn w:val="Normal"/>
    <w:rsid w:val="00BE538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 w:hanging="360"/>
    </w:pPr>
    <w:rPr>
      <w:rFonts w:ascii="Times New Roman TUR" w:eastAsia="Times New Roman" w:hAnsi="Times New Roman TUR" w:cs="Times New Roman TUR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722E9EC1A04908888D64F9E94A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D3E50-9AB5-469F-BC2A-4188332FCEC0}"/>
      </w:docPartPr>
      <w:docPartBody>
        <w:p w:rsidR="00727700" w:rsidRDefault="00216F70" w:rsidP="00216F70">
          <w:pPr>
            <w:pStyle w:val="B6722E9EC1A04908888D64F9E94ADA9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175974551F84662A88EC63476525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B1C3-74B0-4A8C-9561-2DA35B4BE16C}"/>
      </w:docPartPr>
      <w:docPartBody>
        <w:p w:rsidR="00727700" w:rsidRDefault="00216F70" w:rsidP="00216F70">
          <w:pPr>
            <w:pStyle w:val="1175974551F84662A88EC63476525BA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E431CE1447F474DBE3C27A4C939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BF0BD-A8FC-4E34-A264-6713FBEA49D1}"/>
      </w:docPartPr>
      <w:docPartBody>
        <w:p w:rsidR="00727700" w:rsidRDefault="00216F70" w:rsidP="00216F70">
          <w:pPr>
            <w:pStyle w:val="8E431CE1447F474DBE3C27A4C9396C9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D8B5F7C6C594DCEA4178874F9E8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FEEE-52CD-4A3B-AC08-D1DCE9BA3B18}"/>
      </w:docPartPr>
      <w:docPartBody>
        <w:p w:rsidR="00727700" w:rsidRDefault="00216F70" w:rsidP="00216F70">
          <w:pPr>
            <w:pStyle w:val="ED8B5F7C6C594DCEA4178874F9E8991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090C93D86E44A35AC96B2F5FB90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DF058-331A-46EF-BD53-75BDCEAAB023}"/>
      </w:docPartPr>
      <w:docPartBody>
        <w:p w:rsidR="00727700" w:rsidRDefault="00216F70" w:rsidP="00216F70">
          <w:pPr>
            <w:pStyle w:val="D090C93D86E44A35AC96B2F5FB9049B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051B6223BDE4D8280445F7535795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CA8A-D914-468E-910D-C8540BDD1162}"/>
      </w:docPartPr>
      <w:docPartBody>
        <w:p w:rsidR="00727700" w:rsidRDefault="00216F70" w:rsidP="00216F70">
          <w:pPr>
            <w:pStyle w:val="B051B6223BDE4D8280445F75357959B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88C0239F8A04AB19B70994100CD8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1C67C-1895-45AB-9516-AFD63A7D74A4}"/>
      </w:docPartPr>
      <w:docPartBody>
        <w:p w:rsidR="00727700" w:rsidRDefault="00216F70" w:rsidP="00216F70">
          <w:pPr>
            <w:pStyle w:val="988C0239F8A04AB19B70994100CD8C5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9ECE8F00D874FEAAB63C580BDFC5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AF971-8F2A-4F57-A1B9-55244257FDBF}"/>
      </w:docPartPr>
      <w:docPartBody>
        <w:p w:rsidR="009C5E21" w:rsidRDefault="00727700" w:rsidP="00727700">
          <w:pPr>
            <w:pStyle w:val="49ECE8F00D874FEAAB63C580BDFC552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422F55587304254A8D8FF42127A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5227-D7C8-45FC-9659-699103C98B01}"/>
      </w:docPartPr>
      <w:docPartBody>
        <w:p w:rsidR="009C5E21" w:rsidRDefault="00727700" w:rsidP="00727700">
          <w:pPr>
            <w:pStyle w:val="C422F55587304254A8D8FF42127A0EA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71F582077B243ED912A298329A7B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404B2-B610-47F8-9F97-478C5B509D26}"/>
      </w:docPartPr>
      <w:docPartBody>
        <w:p w:rsidR="009C5E21" w:rsidRDefault="00727700" w:rsidP="00727700">
          <w:pPr>
            <w:pStyle w:val="C71F582077B243ED912A298329A7B48B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19C4653E9CF48379FAABA747A603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3425-F73C-4821-A769-9D578F3A176E}"/>
      </w:docPartPr>
      <w:docPartBody>
        <w:p w:rsidR="009C5E21" w:rsidRDefault="00727700" w:rsidP="00727700">
          <w:pPr>
            <w:pStyle w:val="019C4653E9CF48379FAABA747A6032C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816E199B7014EB8B5D639F1D3F0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EB60-2800-44CC-BB4C-AF1CA272C3E4}"/>
      </w:docPartPr>
      <w:docPartBody>
        <w:p w:rsidR="009C5E21" w:rsidRDefault="00727700" w:rsidP="00727700">
          <w:pPr>
            <w:pStyle w:val="4816E199B7014EB8B5D639F1D3F030D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1D23D5702D2484489F1EDF94BA1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0E673-2C14-4F13-B98F-95E15E098B03}"/>
      </w:docPartPr>
      <w:docPartBody>
        <w:p w:rsidR="009C5E21" w:rsidRDefault="00727700" w:rsidP="00727700">
          <w:pPr>
            <w:pStyle w:val="91D23D5702D2484489F1EDF94BA1C42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9734769058640569053B12B0629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8A14A-7FF5-4FCB-B600-EB5C9C1E203F}"/>
      </w:docPartPr>
      <w:docPartBody>
        <w:p w:rsidR="009C5E21" w:rsidRDefault="00727700" w:rsidP="00727700">
          <w:pPr>
            <w:pStyle w:val="59734769058640569053B12B06298D6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D2133ABEBCA44FF8B4E239A5D65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EEDAD-3CAA-46F2-9524-F234C83B4E7B}"/>
      </w:docPartPr>
      <w:docPartBody>
        <w:p w:rsidR="0073745A" w:rsidRDefault="009C5E21" w:rsidP="009C5E21">
          <w:pPr>
            <w:pStyle w:val="5D2133ABEBCA44FF8B4E239A5D658E4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5B44C0722FA4E8484FE03F62D851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1BF4-FB49-4750-AD02-22170BC2445A}"/>
      </w:docPartPr>
      <w:docPartBody>
        <w:p w:rsidR="0073745A" w:rsidRDefault="009C5E21" w:rsidP="009C5E21">
          <w:pPr>
            <w:pStyle w:val="65B44C0722FA4E8484FE03F62D851B2B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F2F898853A548E2886C49322A58F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32E3-F2D5-4782-9E2D-BE0AFA68550F}"/>
      </w:docPartPr>
      <w:docPartBody>
        <w:p w:rsidR="0073745A" w:rsidRDefault="009C5E21" w:rsidP="009C5E21">
          <w:pPr>
            <w:pStyle w:val="2F2F898853A548E2886C49322A58F68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334406374514C4E9C29F46F63FA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3632-B33A-469D-AA53-3D94133A09B6}"/>
      </w:docPartPr>
      <w:docPartBody>
        <w:p w:rsidR="0073745A" w:rsidRDefault="009C5E21" w:rsidP="009C5E21">
          <w:pPr>
            <w:pStyle w:val="5334406374514C4E9C29F46F63FA45FB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31C8BE851F74E62A2C21E6CAC8A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C3CC-3702-49CA-930B-40C43371B638}"/>
      </w:docPartPr>
      <w:docPartBody>
        <w:p w:rsidR="0073745A" w:rsidRDefault="009C5E21" w:rsidP="009C5E21">
          <w:pPr>
            <w:pStyle w:val="F31C8BE851F74E62A2C21E6CAC8ADD4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89A1DE2DAEC46AA9E875DA94EC8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51CCA-B9B5-4037-AD35-E55F409BC83A}"/>
      </w:docPartPr>
      <w:docPartBody>
        <w:p w:rsidR="0073745A" w:rsidRDefault="009C5E21" w:rsidP="009C5E21">
          <w:pPr>
            <w:pStyle w:val="E89A1DE2DAEC46AA9E875DA94EC80B3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77F5E0F202446399ACDB009D1C8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28B8-5973-491C-A688-5C22202AF10B}"/>
      </w:docPartPr>
      <w:docPartBody>
        <w:p w:rsidR="0073745A" w:rsidRDefault="009C5E21" w:rsidP="009C5E21">
          <w:pPr>
            <w:pStyle w:val="077F5E0F202446399ACDB009D1C8E4C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4CC8A96C9DD45B2875AB330725E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965AB-C361-4676-959E-600781548E0A}"/>
      </w:docPartPr>
      <w:docPartBody>
        <w:p w:rsidR="00CD5DBF" w:rsidRDefault="008303AE" w:rsidP="008303AE">
          <w:pPr>
            <w:pStyle w:val="14CC8A96C9DD45B2875AB330725EDB43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9F21C9032CA2442EB7F0C9F9E3D69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FB9F-BBF0-4CC4-8C4B-AFECECDA307A}"/>
      </w:docPartPr>
      <w:docPartBody>
        <w:p w:rsidR="00CD5DBF" w:rsidRDefault="008303AE" w:rsidP="008303AE">
          <w:pPr>
            <w:pStyle w:val="9F21C9032CA2442EB7F0C9F9E3D69BE3"/>
          </w:pPr>
          <w:r w:rsidRPr="00756BDF">
            <w:rPr>
              <w:rStyle w:val="PlaceholderText"/>
            </w:rPr>
            <w:t>Click here to enter a date.</w:t>
          </w:r>
        </w:p>
      </w:docPartBody>
    </w:docPart>
    <w:docPart>
      <w:docPartPr>
        <w:name w:val="726ECBBF075746E1A7082EDCFAF9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F36BA-5977-4E58-9F06-7270A32A8BD4}"/>
      </w:docPartPr>
      <w:docPartBody>
        <w:p w:rsidR="00CD5DBF" w:rsidRDefault="008303AE" w:rsidP="008303AE">
          <w:pPr>
            <w:pStyle w:val="726ECBBF075746E1A7082EDCFAF96D6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1E84D120AB14A12A3026424C95F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41BA1-46D3-4786-9D67-4DD43F4601CC}"/>
      </w:docPartPr>
      <w:docPartBody>
        <w:p w:rsidR="00CD5DBF" w:rsidRDefault="008303AE" w:rsidP="008303AE">
          <w:pPr>
            <w:pStyle w:val="41E84D120AB14A12A3026424C95FE78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92E993669A14D578448224C1E32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F27A-4BF7-4D15-AD33-70FAEE1186FB}"/>
      </w:docPartPr>
      <w:docPartBody>
        <w:p w:rsidR="00CD5DBF" w:rsidRDefault="008303AE" w:rsidP="008303AE">
          <w:pPr>
            <w:pStyle w:val="892E993669A14D578448224C1E32B574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60537B145A114DA5A00A202855E29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87A9-54E8-4FA4-8CC0-E6FC6BE333C5}"/>
      </w:docPartPr>
      <w:docPartBody>
        <w:p w:rsidR="00CD5DBF" w:rsidRDefault="008303AE" w:rsidP="008303AE">
          <w:pPr>
            <w:pStyle w:val="60537B145A114DA5A00A202855E29390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80"/>
    <w:rsid w:val="00216F70"/>
    <w:rsid w:val="006F4580"/>
    <w:rsid w:val="00727700"/>
    <w:rsid w:val="0073745A"/>
    <w:rsid w:val="007913D5"/>
    <w:rsid w:val="008303AE"/>
    <w:rsid w:val="009C5E21"/>
    <w:rsid w:val="00CD5DBF"/>
    <w:rsid w:val="00F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03AE"/>
    <w:rPr>
      <w:color w:val="808080"/>
    </w:rPr>
  </w:style>
  <w:style w:type="paragraph" w:customStyle="1" w:styleId="B6977402BACD4629BF495F0E68663A81">
    <w:name w:val="B6977402BACD4629BF495F0E68663A81"/>
    <w:rsid w:val="006F4580"/>
  </w:style>
  <w:style w:type="paragraph" w:customStyle="1" w:styleId="DEA5174B2F3848FA88B9EB2986B0064A">
    <w:name w:val="DEA5174B2F3848FA88B9EB2986B0064A"/>
    <w:rsid w:val="006F4580"/>
  </w:style>
  <w:style w:type="paragraph" w:customStyle="1" w:styleId="6C0FE8D61C0F441CB97AE6B9399ED2EA">
    <w:name w:val="6C0FE8D61C0F441CB97AE6B9399ED2EA"/>
    <w:rsid w:val="006F4580"/>
  </w:style>
  <w:style w:type="paragraph" w:customStyle="1" w:styleId="410ED47DD30B48C0B5E62A47850FFBC4">
    <w:name w:val="410ED47DD30B48C0B5E62A47850FFBC4"/>
    <w:rsid w:val="006F4580"/>
  </w:style>
  <w:style w:type="paragraph" w:customStyle="1" w:styleId="4863EAF3E3CE45D385FDDDCB5B4B095C">
    <w:name w:val="4863EAF3E3CE45D385FDDDCB5B4B095C"/>
    <w:rsid w:val="006F4580"/>
  </w:style>
  <w:style w:type="paragraph" w:customStyle="1" w:styleId="07CE0B1AFC044DCE94791412FF8E138C">
    <w:name w:val="07CE0B1AFC044DCE94791412FF8E138C"/>
    <w:rsid w:val="00216F70"/>
  </w:style>
  <w:style w:type="paragraph" w:customStyle="1" w:styleId="5A62CF11AD0A44EC81DFFB6D3A0D4D8D">
    <w:name w:val="5A62CF11AD0A44EC81DFFB6D3A0D4D8D"/>
    <w:rsid w:val="00216F70"/>
  </w:style>
  <w:style w:type="paragraph" w:customStyle="1" w:styleId="D6AE4A34DAB743D2A4629A515009BD68">
    <w:name w:val="D6AE4A34DAB743D2A4629A515009BD68"/>
    <w:rsid w:val="00216F70"/>
  </w:style>
  <w:style w:type="paragraph" w:customStyle="1" w:styleId="BF5E144301994066A8DDA78A2E805DAC">
    <w:name w:val="BF5E144301994066A8DDA78A2E805DAC"/>
    <w:rsid w:val="00216F70"/>
  </w:style>
  <w:style w:type="paragraph" w:customStyle="1" w:styleId="B6722E9EC1A04908888D64F9E94ADA9A">
    <w:name w:val="B6722E9EC1A04908888D64F9E94ADA9A"/>
    <w:rsid w:val="00216F70"/>
  </w:style>
  <w:style w:type="paragraph" w:customStyle="1" w:styleId="1175974551F84662A88EC63476525BAA">
    <w:name w:val="1175974551F84662A88EC63476525BAA"/>
    <w:rsid w:val="00216F70"/>
  </w:style>
  <w:style w:type="paragraph" w:customStyle="1" w:styleId="8E431CE1447F474DBE3C27A4C9396C93">
    <w:name w:val="8E431CE1447F474DBE3C27A4C9396C93"/>
    <w:rsid w:val="00216F70"/>
  </w:style>
  <w:style w:type="paragraph" w:customStyle="1" w:styleId="ED8B5F7C6C594DCEA4178874F9E89914">
    <w:name w:val="ED8B5F7C6C594DCEA4178874F9E89914"/>
    <w:rsid w:val="00216F70"/>
  </w:style>
  <w:style w:type="paragraph" w:customStyle="1" w:styleId="D090C93D86E44A35AC96B2F5FB9049B2">
    <w:name w:val="D090C93D86E44A35AC96B2F5FB9049B2"/>
    <w:rsid w:val="00216F70"/>
  </w:style>
  <w:style w:type="paragraph" w:customStyle="1" w:styleId="B051B6223BDE4D8280445F75357959B2">
    <w:name w:val="B051B6223BDE4D8280445F75357959B2"/>
    <w:rsid w:val="00216F70"/>
  </w:style>
  <w:style w:type="paragraph" w:customStyle="1" w:styleId="988C0239F8A04AB19B70994100CD8C52">
    <w:name w:val="988C0239F8A04AB19B70994100CD8C52"/>
    <w:rsid w:val="00216F70"/>
  </w:style>
  <w:style w:type="paragraph" w:customStyle="1" w:styleId="49ECE8F00D874FEAAB63C580BDFC5526">
    <w:name w:val="49ECE8F00D874FEAAB63C580BDFC5526"/>
    <w:rsid w:val="00727700"/>
  </w:style>
  <w:style w:type="paragraph" w:customStyle="1" w:styleId="C422F55587304254A8D8FF42127A0EA7">
    <w:name w:val="C422F55587304254A8D8FF42127A0EA7"/>
    <w:rsid w:val="00727700"/>
  </w:style>
  <w:style w:type="paragraph" w:customStyle="1" w:styleId="C71F582077B243ED912A298329A7B48B">
    <w:name w:val="C71F582077B243ED912A298329A7B48B"/>
    <w:rsid w:val="00727700"/>
  </w:style>
  <w:style w:type="paragraph" w:customStyle="1" w:styleId="019C4653E9CF48379FAABA747A6032C3">
    <w:name w:val="019C4653E9CF48379FAABA747A6032C3"/>
    <w:rsid w:val="00727700"/>
  </w:style>
  <w:style w:type="paragraph" w:customStyle="1" w:styleId="4816E199B7014EB8B5D639F1D3F030D8">
    <w:name w:val="4816E199B7014EB8B5D639F1D3F030D8"/>
    <w:rsid w:val="00727700"/>
  </w:style>
  <w:style w:type="paragraph" w:customStyle="1" w:styleId="91D23D5702D2484489F1EDF94BA1C42D">
    <w:name w:val="91D23D5702D2484489F1EDF94BA1C42D"/>
    <w:rsid w:val="00727700"/>
  </w:style>
  <w:style w:type="paragraph" w:customStyle="1" w:styleId="59734769058640569053B12B06298D6D">
    <w:name w:val="59734769058640569053B12B06298D6D"/>
    <w:rsid w:val="00727700"/>
  </w:style>
  <w:style w:type="paragraph" w:customStyle="1" w:styleId="5D2133ABEBCA44FF8B4E239A5D658E40">
    <w:name w:val="5D2133ABEBCA44FF8B4E239A5D658E40"/>
    <w:rsid w:val="009C5E21"/>
  </w:style>
  <w:style w:type="paragraph" w:customStyle="1" w:styleId="65B44C0722FA4E8484FE03F62D851B2B">
    <w:name w:val="65B44C0722FA4E8484FE03F62D851B2B"/>
    <w:rsid w:val="009C5E21"/>
  </w:style>
  <w:style w:type="paragraph" w:customStyle="1" w:styleId="2F2F898853A548E2886C49322A58F681">
    <w:name w:val="2F2F898853A548E2886C49322A58F681"/>
    <w:rsid w:val="009C5E21"/>
  </w:style>
  <w:style w:type="paragraph" w:customStyle="1" w:styleId="5334406374514C4E9C29F46F63FA45FB">
    <w:name w:val="5334406374514C4E9C29F46F63FA45FB"/>
    <w:rsid w:val="009C5E21"/>
  </w:style>
  <w:style w:type="paragraph" w:customStyle="1" w:styleId="F31C8BE851F74E62A2C21E6CAC8ADD4D">
    <w:name w:val="F31C8BE851F74E62A2C21E6CAC8ADD4D"/>
    <w:rsid w:val="009C5E21"/>
  </w:style>
  <w:style w:type="paragraph" w:customStyle="1" w:styleId="E89A1DE2DAEC46AA9E875DA94EC80B37">
    <w:name w:val="E89A1DE2DAEC46AA9E875DA94EC80B37"/>
    <w:rsid w:val="009C5E21"/>
  </w:style>
  <w:style w:type="paragraph" w:customStyle="1" w:styleId="077F5E0F202446399ACDB009D1C8E4C8">
    <w:name w:val="077F5E0F202446399ACDB009D1C8E4C8"/>
    <w:rsid w:val="009C5E21"/>
  </w:style>
  <w:style w:type="paragraph" w:customStyle="1" w:styleId="ACE0CA66025B4A74841F837FE09DECDA">
    <w:name w:val="ACE0CA66025B4A74841F837FE09DECDA"/>
    <w:rsid w:val="009C5E21"/>
  </w:style>
  <w:style w:type="paragraph" w:customStyle="1" w:styleId="CADBA4C8BFD144C38842185EB93B6A27">
    <w:name w:val="CADBA4C8BFD144C38842185EB93B6A27"/>
    <w:rsid w:val="007913D5"/>
  </w:style>
  <w:style w:type="paragraph" w:customStyle="1" w:styleId="A4A71F5C82574EB3B35EB8925AF87AA7">
    <w:name w:val="A4A71F5C82574EB3B35EB8925AF87AA7"/>
    <w:rsid w:val="007913D5"/>
  </w:style>
  <w:style w:type="paragraph" w:customStyle="1" w:styleId="015262C35E2C40E2B818980A8006BB5A">
    <w:name w:val="015262C35E2C40E2B818980A8006BB5A"/>
    <w:rsid w:val="008303AE"/>
  </w:style>
  <w:style w:type="paragraph" w:customStyle="1" w:styleId="01D5EEBD25A84545857C9FBFBD6E09CC">
    <w:name w:val="01D5EEBD25A84545857C9FBFBD6E09CC"/>
    <w:rsid w:val="008303AE"/>
  </w:style>
  <w:style w:type="paragraph" w:customStyle="1" w:styleId="3E53672EAABD420D97102D54E2287CBC">
    <w:name w:val="3E53672EAABD420D97102D54E2287CBC"/>
    <w:rsid w:val="008303AE"/>
  </w:style>
  <w:style w:type="paragraph" w:customStyle="1" w:styleId="C133037040B848BDBDD27A632FB661A6">
    <w:name w:val="C133037040B848BDBDD27A632FB661A6"/>
    <w:rsid w:val="008303AE"/>
  </w:style>
  <w:style w:type="paragraph" w:customStyle="1" w:styleId="0BD5E046812C47248B130730D21AAA16">
    <w:name w:val="0BD5E046812C47248B130730D21AAA16"/>
    <w:rsid w:val="008303AE"/>
  </w:style>
  <w:style w:type="paragraph" w:customStyle="1" w:styleId="57C383001F244DB3A4DF2DE2838C30AF">
    <w:name w:val="57C383001F244DB3A4DF2DE2838C30AF"/>
    <w:rsid w:val="008303AE"/>
  </w:style>
  <w:style w:type="paragraph" w:customStyle="1" w:styleId="4863B53365BF4165A7DD7EC0F26E2EC1">
    <w:name w:val="4863B53365BF4165A7DD7EC0F26E2EC1"/>
    <w:rsid w:val="008303AE"/>
  </w:style>
  <w:style w:type="paragraph" w:customStyle="1" w:styleId="9D647B4440044A9BB1A31F16F9BFFEBE">
    <w:name w:val="9D647B4440044A9BB1A31F16F9BFFEBE"/>
    <w:rsid w:val="008303AE"/>
  </w:style>
  <w:style w:type="paragraph" w:customStyle="1" w:styleId="46BC85C0A84F4168B6CA082C62DF4752">
    <w:name w:val="46BC85C0A84F4168B6CA082C62DF4752"/>
    <w:rsid w:val="008303AE"/>
  </w:style>
  <w:style w:type="paragraph" w:customStyle="1" w:styleId="FE012D2C8C484764A4F001031A815F92">
    <w:name w:val="FE012D2C8C484764A4F001031A815F92"/>
    <w:rsid w:val="008303AE"/>
  </w:style>
  <w:style w:type="paragraph" w:customStyle="1" w:styleId="1EA0A3D1AE2740D59FFA117677C56AFA">
    <w:name w:val="1EA0A3D1AE2740D59FFA117677C56AFA"/>
    <w:rsid w:val="008303AE"/>
  </w:style>
  <w:style w:type="paragraph" w:customStyle="1" w:styleId="337228BD3A504275ABFCB3A75D3ABA8F">
    <w:name w:val="337228BD3A504275ABFCB3A75D3ABA8F"/>
    <w:rsid w:val="008303AE"/>
  </w:style>
  <w:style w:type="paragraph" w:customStyle="1" w:styleId="A66CEE708C824F72A971153EBB0E8C4E">
    <w:name w:val="A66CEE708C824F72A971153EBB0E8C4E"/>
    <w:rsid w:val="008303AE"/>
  </w:style>
  <w:style w:type="paragraph" w:customStyle="1" w:styleId="5AD34A7D38E84628B91ABDB58AA6C84E">
    <w:name w:val="5AD34A7D38E84628B91ABDB58AA6C84E"/>
    <w:rsid w:val="008303AE"/>
  </w:style>
  <w:style w:type="paragraph" w:customStyle="1" w:styleId="1928EFA85AFB487EA89A27663E2C2DCF">
    <w:name w:val="1928EFA85AFB487EA89A27663E2C2DCF"/>
    <w:rsid w:val="008303AE"/>
  </w:style>
  <w:style w:type="paragraph" w:customStyle="1" w:styleId="406234B6DE8240BA99ED172900BB2D05">
    <w:name w:val="406234B6DE8240BA99ED172900BB2D05"/>
    <w:rsid w:val="008303AE"/>
  </w:style>
  <w:style w:type="paragraph" w:customStyle="1" w:styleId="76544428A7644A6B9495B572E0E7E512">
    <w:name w:val="76544428A7644A6B9495B572E0E7E512"/>
    <w:rsid w:val="008303AE"/>
  </w:style>
  <w:style w:type="paragraph" w:customStyle="1" w:styleId="14CC8A96C9DD45B2875AB330725EDB43">
    <w:name w:val="14CC8A96C9DD45B2875AB330725EDB43"/>
    <w:rsid w:val="008303AE"/>
  </w:style>
  <w:style w:type="paragraph" w:customStyle="1" w:styleId="9F21C9032CA2442EB7F0C9F9E3D69BE3">
    <w:name w:val="9F21C9032CA2442EB7F0C9F9E3D69BE3"/>
    <w:rsid w:val="008303AE"/>
  </w:style>
  <w:style w:type="paragraph" w:customStyle="1" w:styleId="726ECBBF075746E1A7082EDCFAF96D69">
    <w:name w:val="726ECBBF075746E1A7082EDCFAF96D69"/>
    <w:rsid w:val="008303AE"/>
  </w:style>
  <w:style w:type="paragraph" w:customStyle="1" w:styleId="41E84D120AB14A12A3026424C95FE785">
    <w:name w:val="41E84D120AB14A12A3026424C95FE785"/>
    <w:rsid w:val="008303AE"/>
  </w:style>
  <w:style w:type="paragraph" w:customStyle="1" w:styleId="892E993669A14D578448224C1E32B574">
    <w:name w:val="892E993669A14D578448224C1E32B574"/>
    <w:rsid w:val="008303AE"/>
  </w:style>
  <w:style w:type="paragraph" w:customStyle="1" w:styleId="60537B145A114DA5A00A202855E29390">
    <w:name w:val="60537B145A114DA5A00A202855E29390"/>
    <w:rsid w:val="00830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2C8E-681D-4034-99BD-C62B6E6F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Kristi Wilde</cp:lastModifiedBy>
  <cp:revision>81</cp:revision>
  <dcterms:created xsi:type="dcterms:W3CDTF">2021-02-12T21:25:00Z</dcterms:created>
  <dcterms:modified xsi:type="dcterms:W3CDTF">2021-03-31T18:42:00Z</dcterms:modified>
</cp:coreProperties>
</file>